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22F4E9CB" w:rsidR="00C209DA" w:rsidRDefault="00AF50DA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29CA3F71">
            <wp:simplePos x="0" y="0"/>
            <wp:positionH relativeFrom="column">
              <wp:posOffset>3166745</wp:posOffset>
            </wp:positionH>
            <wp:positionV relativeFrom="paragraph">
              <wp:posOffset>7621</wp:posOffset>
            </wp:positionV>
            <wp:extent cx="3017520" cy="861060"/>
            <wp:effectExtent l="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6B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156DB427">
                <wp:simplePos x="0" y="0"/>
                <wp:positionH relativeFrom="column">
                  <wp:posOffset>-121920</wp:posOffset>
                </wp:positionH>
                <wp:positionV relativeFrom="paragraph">
                  <wp:posOffset>205740</wp:posOffset>
                </wp:positionV>
                <wp:extent cx="3273425" cy="1196340"/>
                <wp:effectExtent l="0" t="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5F19882" w14:textId="260C02ED" w:rsidR="00AA6A0B" w:rsidRPr="00046BDB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16.2pt;width:257.7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5F19882" w14:textId="260C02ED" w:rsidR="00AA6A0B" w:rsidRPr="00046BDB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2459D7D" w14:textId="08980F33" w:rsidR="004A6AC9" w:rsidRDefault="004A6AC9" w:rsidP="00AA6A0B"/>
    <w:p w14:paraId="05274B47" w14:textId="532A9076" w:rsidR="00AA6A0B" w:rsidRDefault="00AA6A0B" w:rsidP="00AA6A0B"/>
    <w:p w14:paraId="4F7FA93A" w14:textId="77777777" w:rsidR="00AA6A0B" w:rsidRDefault="00AA6A0B" w:rsidP="00AA6A0B"/>
    <w:p w14:paraId="766832DA" w14:textId="77777777" w:rsidR="00046BDB" w:rsidRPr="00B15E9D" w:rsidRDefault="00046BDB" w:rsidP="00046BDB">
      <w:pPr>
        <w:spacing w:after="0" w:line="240" w:lineRule="auto"/>
        <w:rPr>
          <w:rFonts w:cstheme="minorHAnsi"/>
          <w:bCs/>
        </w:rPr>
      </w:pPr>
      <w:bookmarkStart w:id="0" w:name="_Hlk58234911"/>
    </w:p>
    <w:p w14:paraId="5E3FDB8F" w14:textId="076E5E37" w:rsidR="008C73D1" w:rsidRPr="00B15E9D" w:rsidRDefault="00C96989" w:rsidP="008C73D1">
      <w:pPr>
        <w:spacing w:after="0" w:line="240" w:lineRule="auto"/>
        <w:rPr>
          <w:rFonts w:cstheme="minorHAnsi"/>
          <w:color w:val="000000"/>
        </w:rPr>
      </w:pPr>
      <w:r w:rsidRPr="00B15E9D">
        <w:rPr>
          <w:rFonts w:cstheme="minorHAnsi"/>
          <w:color w:val="000000"/>
        </w:rPr>
        <w:t xml:space="preserve">Present: Cllrs Eastwood, Nathan, </w:t>
      </w:r>
      <w:r w:rsidR="00FE7D51" w:rsidRPr="00B15E9D">
        <w:rPr>
          <w:rFonts w:cstheme="minorHAnsi"/>
          <w:color w:val="000000"/>
        </w:rPr>
        <w:t xml:space="preserve">Colenutt, Norman, </w:t>
      </w:r>
      <w:r w:rsidRPr="00B15E9D">
        <w:rPr>
          <w:rFonts w:cstheme="minorHAnsi"/>
          <w:color w:val="000000"/>
        </w:rPr>
        <w:t>Burnett-Dick,</w:t>
      </w:r>
      <w:r w:rsidR="00FE7D51" w:rsidRPr="00B15E9D">
        <w:rPr>
          <w:rFonts w:cstheme="minorHAnsi"/>
          <w:color w:val="000000"/>
        </w:rPr>
        <w:t xml:space="preserve"> </w:t>
      </w:r>
      <w:r w:rsidR="000B4D4E" w:rsidRPr="00B15E9D">
        <w:rPr>
          <w:rFonts w:cstheme="minorHAnsi"/>
          <w:bCs/>
        </w:rPr>
        <w:t>Gunn, Sanders</w:t>
      </w:r>
      <w:r w:rsidR="00880F8B">
        <w:rPr>
          <w:rFonts w:cstheme="minorHAnsi"/>
          <w:bCs/>
        </w:rPr>
        <w:t>,</w:t>
      </w:r>
      <w:r w:rsidR="00FE7D51" w:rsidRPr="00B15E9D">
        <w:rPr>
          <w:rFonts w:cstheme="minorHAnsi"/>
          <w:color w:val="000000"/>
        </w:rPr>
        <w:t xml:space="preserve"> </w:t>
      </w:r>
      <w:proofErr w:type="spellStart"/>
      <w:r w:rsidR="00FE7D51" w:rsidRPr="00B15E9D">
        <w:rPr>
          <w:rFonts w:cstheme="minorHAnsi"/>
          <w:color w:val="000000"/>
        </w:rPr>
        <w:t>Bourne</w:t>
      </w:r>
      <w:proofErr w:type="spellEnd"/>
      <w:r w:rsidR="00D70147">
        <w:rPr>
          <w:rFonts w:cstheme="minorHAnsi"/>
          <w:color w:val="000000"/>
        </w:rPr>
        <w:t xml:space="preserve">, Reed, </w:t>
      </w:r>
      <w:proofErr w:type="gramStart"/>
      <w:r w:rsidR="00D70147">
        <w:rPr>
          <w:rFonts w:cstheme="minorHAnsi"/>
          <w:color w:val="000000"/>
        </w:rPr>
        <w:t>Smith</w:t>
      </w:r>
      <w:proofErr w:type="gramEnd"/>
      <w:r w:rsidR="00D70147">
        <w:rPr>
          <w:rFonts w:cstheme="minorHAnsi"/>
          <w:color w:val="000000"/>
        </w:rPr>
        <w:t xml:space="preserve"> </w:t>
      </w:r>
      <w:r w:rsidR="00D70147" w:rsidRPr="00B15E9D">
        <w:rPr>
          <w:rFonts w:cstheme="minorHAnsi"/>
          <w:bCs/>
        </w:rPr>
        <w:t>and Horner</w:t>
      </w:r>
      <w:r w:rsidR="00880F8B">
        <w:rPr>
          <w:rFonts w:cstheme="minorHAnsi"/>
          <w:bCs/>
        </w:rPr>
        <w:t xml:space="preserve"> (Chair).</w:t>
      </w:r>
    </w:p>
    <w:p w14:paraId="517BF39E" w14:textId="77777777" w:rsidR="00C96989" w:rsidRPr="00B15E9D" w:rsidRDefault="00C96989" w:rsidP="008C73D1">
      <w:pPr>
        <w:spacing w:after="0" w:line="240" w:lineRule="auto"/>
        <w:rPr>
          <w:rFonts w:cstheme="minorHAnsi"/>
          <w:bCs/>
        </w:rPr>
      </w:pPr>
    </w:p>
    <w:p w14:paraId="1895E290" w14:textId="317E94F6" w:rsidR="008C73D1" w:rsidRPr="00B15E9D" w:rsidRDefault="008C73D1" w:rsidP="008C73D1">
      <w:pPr>
        <w:spacing w:after="0" w:line="240" w:lineRule="auto"/>
        <w:rPr>
          <w:rFonts w:cstheme="minorHAnsi"/>
          <w:bCs/>
        </w:rPr>
      </w:pPr>
      <w:r w:rsidRPr="00B15E9D">
        <w:rPr>
          <w:rFonts w:cstheme="minorHAnsi"/>
          <w:bCs/>
        </w:rPr>
        <w:t>Absent: Cllr</w:t>
      </w:r>
      <w:r w:rsidR="0026644D" w:rsidRPr="00B15E9D">
        <w:rPr>
          <w:rFonts w:cstheme="minorHAnsi"/>
          <w:bCs/>
        </w:rPr>
        <w:t xml:space="preserve">s </w:t>
      </w:r>
      <w:r w:rsidR="00D70147">
        <w:rPr>
          <w:rFonts w:cstheme="minorHAnsi"/>
          <w:bCs/>
        </w:rPr>
        <w:t>Shaw</w:t>
      </w:r>
      <w:r w:rsidR="00900FA6">
        <w:rPr>
          <w:rFonts w:cstheme="minorHAnsi"/>
          <w:bCs/>
        </w:rPr>
        <w:t xml:space="preserve"> and</w:t>
      </w:r>
      <w:r w:rsidR="00D70147">
        <w:rPr>
          <w:rFonts w:cstheme="minorHAnsi"/>
          <w:bCs/>
        </w:rPr>
        <w:t xml:space="preserve"> Beare</w:t>
      </w:r>
      <w:r w:rsidR="00900FA6">
        <w:rPr>
          <w:rFonts w:cstheme="minorHAnsi"/>
          <w:bCs/>
        </w:rPr>
        <w:t>.</w:t>
      </w:r>
    </w:p>
    <w:p w14:paraId="49CEDD87" w14:textId="77777777" w:rsidR="00046BDB" w:rsidRPr="00B15E9D" w:rsidRDefault="00046BDB" w:rsidP="00046BDB">
      <w:pPr>
        <w:pStyle w:val="ListParagraph"/>
        <w:spacing w:after="0" w:line="240" w:lineRule="auto"/>
        <w:ind w:left="2160"/>
        <w:rPr>
          <w:rFonts w:cstheme="minorHAnsi"/>
          <w:bCs/>
        </w:rPr>
      </w:pPr>
    </w:p>
    <w:p w14:paraId="5E7B23DA" w14:textId="796AFE5C" w:rsidR="00C96989" w:rsidRPr="00B15E9D" w:rsidRDefault="00C96989" w:rsidP="00046BDB">
      <w:pPr>
        <w:spacing w:after="0" w:line="240" w:lineRule="auto"/>
        <w:rPr>
          <w:rFonts w:cstheme="minorHAnsi"/>
          <w:color w:val="000000"/>
        </w:rPr>
      </w:pPr>
      <w:r w:rsidRPr="00B15E9D">
        <w:rPr>
          <w:rFonts w:cstheme="minorHAnsi"/>
          <w:color w:val="000000"/>
        </w:rPr>
        <w:t xml:space="preserve">In Attendance: </w:t>
      </w:r>
      <w:r w:rsidR="0035056F" w:rsidRPr="00B15E9D">
        <w:rPr>
          <w:rFonts w:cstheme="minorHAnsi"/>
          <w:color w:val="000000"/>
        </w:rPr>
        <w:t>Emma Fulham (Clerk)</w:t>
      </w:r>
      <w:r w:rsidR="00900FA6">
        <w:rPr>
          <w:rFonts w:cstheme="minorHAnsi"/>
          <w:color w:val="000000"/>
        </w:rPr>
        <w:t>.</w:t>
      </w:r>
    </w:p>
    <w:p w14:paraId="72480684" w14:textId="77777777" w:rsidR="00C96989" w:rsidRPr="00B15E9D" w:rsidRDefault="00C96989" w:rsidP="00046BDB">
      <w:pPr>
        <w:spacing w:after="0" w:line="240" w:lineRule="auto"/>
        <w:rPr>
          <w:rFonts w:cstheme="minorHAnsi"/>
          <w:color w:val="000000"/>
        </w:rPr>
      </w:pPr>
    </w:p>
    <w:p w14:paraId="120B2FA8" w14:textId="4642507C" w:rsidR="008842F8" w:rsidRPr="00B15E9D" w:rsidRDefault="008842F8" w:rsidP="00046BDB">
      <w:pPr>
        <w:spacing w:after="0" w:line="240" w:lineRule="auto"/>
        <w:rPr>
          <w:rFonts w:cstheme="minorHAnsi"/>
          <w:b/>
        </w:rPr>
      </w:pPr>
      <w:r w:rsidRPr="00B15E9D">
        <w:rPr>
          <w:rFonts w:cstheme="minorHAnsi"/>
          <w:b/>
        </w:rPr>
        <w:t xml:space="preserve">Minutes to the Parish Council Meeting held </w:t>
      </w:r>
      <w:r w:rsidRPr="00B15E9D">
        <w:rPr>
          <w:rFonts w:cstheme="minorHAnsi"/>
          <w:b/>
          <w:color w:val="000000"/>
        </w:rPr>
        <w:t xml:space="preserve">in Goods Yard House at 7:30pm on </w:t>
      </w:r>
      <w:r w:rsidR="007C1715">
        <w:rPr>
          <w:rFonts w:cstheme="minorHAnsi"/>
          <w:b/>
          <w:color w:val="000000"/>
        </w:rPr>
        <w:t>5</w:t>
      </w:r>
      <w:r w:rsidR="007C1715" w:rsidRPr="007C1715">
        <w:rPr>
          <w:rFonts w:cstheme="minorHAnsi"/>
          <w:b/>
          <w:color w:val="000000"/>
          <w:vertAlign w:val="superscript"/>
        </w:rPr>
        <w:t>th</w:t>
      </w:r>
      <w:r w:rsidR="007C1715">
        <w:rPr>
          <w:rFonts w:cstheme="minorHAnsi"/>
          <w:b/>
          <w:color w:val="000000"/>
        </w:rPr>
        <w:t xml:space="preserve"> September </w:t>
      </w:r>
      <w:r w:rsidRPr="00B15E9D">
        <w:rPr>
          <w:rFonts w:cstheme="minorHAnsi"/>
          <w:b/>
          <w:color w:val="000000"/>
        </w:rPr>
        <w:t>2022.</w:t>
      </w:r>
      <w:r w:rsidRPr="00B15E9D">
        <w:rPr>
          <w:rFonts w:cstheme="minorHAnsi"/>
          <w:b/>
        </w:rPr>
        <w:br/>
      </w:r>
    </w:p>
    <w:p w14:paraId="14724D58" w14:textId="02A9AEF9" w:rsidR="00D70147" w:rsidRDefault="00C96989" w:rsidP="00E45C7D">
      <w:pPr>
        <w:spacing w:after="0" w:line="240" w:lineRule="auto"/>
        <w:rPr>
          <w:rFonts w:cstheme="minorHAnsi"/>
          <w:bCs/>
        </w:rPr>
      </w:pPr>
      <w:r w:rsidRPr="00B15E9D">
        <w:rPr>
          <w:rFonts w:cstheme="minorHAnsi"/>
          <w:bCs/>
        </w:rPr>
        <w:t xml:space="preserve">Public: </w:t>
      </w:r>
      <w:r w:rsidR="0026644D" w:rsidRPr="00B15E9D">
        <w:rPr>
          <w:rFonts w:cstheme="minorHAnsi"/>
          <w:bCs/>
        </w:rPr>
        <w:tab/>
      </w:r>
      <w:r w:rsidR="00B71EB7">
        <w:rPr>
          <w:rFonts w:cstheme="minorHAnsi"/>
          <w:bCs/>
        </w:rPr>
        <w:t xml:space="preserve">Two </w:t>
      </w:r>
      <w:r w:rsidR="00A97074" w:rsidRPr="00B15E9D">
        <w:rPr>
          <w:rFonts w:cstheme="minorHAnsi"/>
          <w:bCs/>
        </w:rPr>
        <w:t>members of the public</w:t>
      </w:r>
      <w:r w:rsidR="00E45C7D" w:rsidRPr="00B15E9D">
        <w:rPr>
          <w:rFonts w:cstheme="minorHAnsi"/>
          <w:bCs/>
        </w:rPr>
        <w:t xml:space="preserve"> </w:t>
      </w:r>
      <w:r w:rsidR="00900FA6">
        <w:rPr>
          <w:rFonts w:cstheme="minorHAnsi"/>
          <w:bCs/>
        </w:rPr>
        <w:t xml:space="preserve">were in attendance </w:t>
      </w:r>
      <w:r w:rsidR="0021675E">
        <w:rPr>
          <w:rFonts w:cstheme="minorHAnsi"/>
          <w:bCs/>
        </w:rPr>
        <w:t xml:space="preserve">for the public session. </w:t>
      </w:r>
    </w:p>
    <w:p w14:paraId="30DF3E85" w14:textId="4D47B1E4" w:rsidR="00C96989" w:rsidRDefault="000B4D4E" w:rsidP="00E45C7D">
      <w:pPr>
        <w:spacing w:after="0" w:line="240" w:lineRule="auto"/>
        <w:rPr>
          <w:rFonts w:cstheme="minorHAnsi"/>
          <w:bCs/>
        </w:rPr>
      </w:pPr>
      <w:r w:rsidRPr="00B15E9D">
        <w:rPr>
          <w:rFonts w:cstheme="minorHAnsi"/>
          <w:bCs/>
        </w:rPr>
        <w:t>District Cllr Rachael Millward.</w:t>
      </w:r>
    </w:p>
    <w:p w14:paraId="528054BD" w14:textId="203FB97E" w:rsidR="00900FA6" w:rsidRDefault="00900FA6" w:rsidP="00E45C7D">
      <w:pPr>
        <w:spacing w:after="0" w:line="240" w:lineRule="auto"/>
        <w:rPr>
          <w:rFonts w:cstheme="minorHAnsi"/>
          <w:bCs/>
        </w:rPr>
      </w:pPr>
    </w:p>
    <w:p w14:paraId="47BBE0A7" w14:textId="1CAA5268" w:rsidR="00900FA6" w:rsidRPr="00900FA6" w:rsidRDefault="00900FA6" w:rsidP="00E45C7D">
      <w:pPr>
        <w:spacing w:after="0" w:line="240" w:lineRule="auto"/>
        <w:rPr>
          <w:rFonts w:cstheme="minorHAnsi"/>
          <w:b/>
        </w:rPr>
      </w:pPr>
      <w:r w:rsidRPr="00900FA6">
        <w:rPr>
          <w:rFonts w:cstheme="minorHAnsi"/>
          <w:b/>
        </w:rPr>
        <w:t xml:space="preserve">Public Meeting: </w:t>
      </w:r>
    </w:p>
    <w:p w14:paraId="7F5CEC46" w14:textId="2AE13D4E" w:rsidR="00B71EB7" w:rsidRDefault="00B71EB7" w:rsidP="00E45C7D">
      <w:pPr>
        <w:spacing w:after="0" w:line="240" w:lineRule="auto"/>
        <w:rPr>
          <w:rFonts w:cstheme="minorHAnsi"/>
          <w:bCs/>
        </w:rPr>
      </w:pPr>
    </w:p>
    <w:p w14:paraId="230A040E" w14:textId="7F822B45" w:rsidR="005F60B4" w:rsidRDefault="00B71EB7" w:rsidP="00046BD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 member of the public raised </w:t>
      </w:r>
      <w:r w:rsidR="00CB36EA">
        <w:rPr>
          <w:rFonts w:cstheme="minorHAnsi"/>
          <w:bCs/>
        </w:rPr>
        <w:t xml:space="preserve">concerns about the </w:t>
      </w:r>
      <w:r w:rsidR="009546DF">
        <w:rPr>
          <w:rFonts w:cstheme="minorHAnsi"/>
          <w:bCs/>
        </w:rPr>
        <w:t xml:space="preserve">safety of pedestrians and horse riders </w:t>
      </w:r>
      <w:r>
        <w:rPr>
          <w:rFonts w:cstheme="minorHAnsi"/>
          <w:bCs/>
        </w:rPr>
        <w:t>in Colemans Hatch</w:t>
      </w:r>
      <w:r w:rsidR="009546DF">
        <w:rPr>
          <w:rFonts w:cstheme="minorHAnsi"/>
          <w:bCs/>
        </w:rPr>
        <w:t xml:space="preserve"> due to</w:t>
      </w:r>
      <w:r>
        <w:rPr>
          <w:rFonts w:cstheme="minorHAnsi"/>
          <w:bCs/>
        </w:rPr>
        <w:t xml:space="preserve"> speeding and large inappropriate vehicles. She suggested a barrier on the high road to stop larger vehicles using the </w:t>
      </w:r>
      <w:r w:rsidR="00475371">
        <w:rPr>
          <w:rFonts w:cstheme="minorHAnsi"/>
          <w:bCs/>
        </w:rPr>
        <w:t>road</w:t>
      </w:r>
      <w:r>
        <w:rPr>
          <w:rFonts w:cstheme="minorHAnsi"/>
          <w:bCs/>
        </w:rPr>
        <w:t xml:space="preserve"> as a cut through to the A26. There was also </w:t>
      </w:r>
      <w:r w:rsidR="00475371">
        <w:rPr>
          <w:rFonts w:cstheme="minorHAnsi"/>
          <w:bCs/>
        </w:rPr>
        <w:t>a suggestion</w:t>
      </w:r>
      <w:r w:rsidR="00880F8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to change the Colemans Hatch triangle </w:t>
      </w:r>
      <w:r w:rsidR="00900FA6">
        <w:rPr>
          <w:rFonts w:cstheme="minorHAnsi"/>
          <w:bCs/>
        </w:rPr>
        <w:t xml:space="preserve">into a one-way system to improve safety. </w:t>
      </w:r>
      <w:r w:rsidR="0021675E">
        <w:rPr>
          <w:rFonts w:cstheme="minorHAnsi"/>
          <w:bCs/>
        </w:rPr>
        <w:t>Finally</w:t>
      </w:r>
      <w:r w:rsidR="00880F8B">
        <w:rPr>
          <w:rFonts w:cstheme="minorHAnsi"/>
          <w:bCs/>
        </w:rPr>
        <w:t>,</w:t>
      </w:r>
      <w:r w:rsidR="0021675E">
        <w:rPr>
          <w:rFonts w:cstheme="minorHAnsi"/>
          <w:bCs/>
        </w:rPr>
        <w:t xml:space="preserve"> </w:t>
      </w:r>
      <w:r w:rsidR="00880F8B">
        <w:rPr>
          <w:rFonts w:cstheme="minorHAnsi"/>
          <w:bCs/>
        </w:rPr>
        <w:t xml:space="preserve">a further </w:t>
      </w:r>
      <w:r w:rsidR="005F60B4">
        <w:rPr>
          <w:rFonts w:cstheme="minorHAnsi"/>
          <w:bCs/>
        </w:rPr>
        <w:t>option</w:t>
      </w:r>
      <w:r w:rsidR="00880F8B">
        <w:rPr>
          <w:rFonts w:cstheme="minorHAnsi"/>
          <w:bCs/>
        </w:rPr>
        <w:t xml:space="preserve"> of </w:t>
      </w:r>
      <w:r w:rsidR="0021675E">
        <w:rPr>
          <w:rFonts w:cstheme="minorHAnsi"/>
          <w:bCs/>
        </w:rPr>
        <w:t xml:space="preserve">a weight restriction on rural roads </w:t>
      </w:r>
      <w:r w:rsidR="00880F8B">
        <w:rPr>
          <w:rFonts w:cstheme="minorHAnsi"/>
          <w:bCs/>
        </w:rPr>
        <w:t>was discussed.</w:t>
      </w:r>
      <w:r w:rsidR="005F60B4">
        <w:rPr>
          <w:rFonts w:cstheme="minorHAnsi"/>
          <w:bCs/>
        </w:rPr>
        <w:t xml:space="preserve"> </w:t>
      </w:r>
    </w:p>
    <w:p w14:paraId="5512062C" w14:textId="76556146" w:rsidR="0021675E" w:rsidRDefault="00EE7CD8" w:rsidP="00BE070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It was noted that there were limit</w:t>
      </w:r>
      <w:r w:rsidR="00BE070E">
        <w:rPr>
          <w:rFonts w:cstheme="minorHAnsi"/>
          <w:bCs/>
        </w:rPr>
        <w:t>ations in ESCC’s finances that were made clear to the council at recent SLR meetings between HPC and ESCC. T</w:t>
      </w:r>
      <w:r w:rsidR="0021675E">
        <w:rPr>
          <w:rFonts w:cstheme="minorHAnsi"/>
          <w:bCs/>
        </w:rPr>
        <w:t>he Clerk was asked to contact the Highways department of ESCC to see what could be done</w:t>
      </w:r>
      <w:r w:rsidR="00880F8B">
        <w:rPr>
          <w:rFonts w:cstheme="minorHAnsi"/>
          <w:bCs/>
        </w:rPr>
        <w:t xml:space="preserve"> </w:t>
      </w:r>
      <w:proofErr w:type="gramStart"/>
      <w:r w:rsidR="00880F8B">
        <w:rPr>
          <w:rFonts w:cstheme="minorHAnsi"/>
          <w:bCs/>
        </w:rPr>
        <w:t>in light of</w:t>
      </w:r>
      <w:proofErr w:type="gramEnd"/>
      <w:r w:rsidR="00880F8B">
        <w:rPr>
          <w:rFonts w:cstheme="minorHAnsi"/>
          <w:bCs/>
        </w:rPr>
        <w:t xml:space="preserve"> these concerns. </w:t>
      </w:r>
      <w:r w:rsidR="0021675E">
        <w:rPr>
          <w:rFonts w:cstheme="minorHAnsi"/>
          <w:bCs/>
        </w:rPr>
        <w:t xml:space="preserve"> </w:t>
      </w:r>
    </w:p>
    <w:p w14:paraId="334F7303" w14:textId="77777777" w:rsidR="00B71EB7" w:rsidRPr="00B15E9D" w:rsidRDefault="00B71EB7" w:rsidP="00046BDB">
      <w:pPr>
        <w:spacing w:after="0" w:line="240" w:lineRule="auto"/>
        <w:rPr>
          <w:rFonts w:cstheme="minorHAnsi"/>
          <w:bCs/>
          <w:color w:val="FF0000"/>
        </w:rPr>
      </w:pPr>
    </w:p>
    <w:p w14:paraId="2EF73FCE" w14:textId="6ABAC841" w:rsidR="00295D8E" w:rsidRPr="00B15E9D" w:rsidRDefault="00295D8E" w:rsidP="00295D8E">
      <w:pPr>
        <w:rPr>
          <w:rFonts w:cstheme="minorHAnsi"/>
          <w:b/>
          <w:bCs/>
        </w:rPr>
      </w:pPr>
      <w:r w:rsidRPr="00B15E9D">
        <w:rPr>
          <w:rFonts w:cstheme="minorHAnsi"/>
          <w:b/>
          <w:bCs/>
        </w:rPr>
        <w:t>Cllr Taylor</w:t>
      </w:r>
      <w:r w:rsidR="00710BDF" w:rsidRPr="00B15E9D">
        <w:rPr>
          <w:rFonts w:cstheme="minorHAnsi"/>
          <w:b/>
          <w:bCs/>
        </w:rPr>
        <w:t xml:space="preserve"> </w:t>
      </w:r>
      <w:r w:rsidR="00D70147">
        <w:rPr>
          <w:rFonts w:cstheme="minorHAnsi"/>
          <w:b/>
          <w:bCs/>
        </w:rPr>
        <w:t xml:space="preserve">had made her apologies prior to the meeting. </w:t>
      </w:r>
    </w:p>
    <w:p w14:paraId="292D5C21" w14:textId="0E11F923" w:rsidR="00864694" w:rsidRPr="00B15E9D" w:rsidRDefault="00DD525D" w:rsidP="00A97074">
      <w:pPr>
        <w:rPr>
          <w:rFonts w:cstheme="minorHAnsi"/>
          <w:b/>
          <w:bCs/>
        </w:rPr>
      </w:pPr>
      <w:r w:rsidRPr="00B15E9D">
        <w:rPr>
          <w:b/>
          <w:bCs/>
        </w:rPr>
        <w:t xml:space="preserve">Cllr Millward </w:t>
      </w:r>
      <w:r w:rsidR="00A97074" w:rsidRPr="00B15E9D">
        <w:rPr>
          <w:b/>
          <w:bCs/>
        </w:rPr>
        <w:t>reported</w:t>
      </w:r>
      <w:r w:rsidR="00B15E9D" w:rsidRPr="00B15E9D">
        <w:rPr>
          <w:b/>
          <w:bCs/>
        </w:rPr>
        <w:t xml:space="preserve"> as follows: </w:t>
      </w:r>
    </w:p>
    <w:p w14:paraId="39DA9FED" w14:textId="20CB98F0" w:rsidR="00B15E9D" w:rsidRDefault="00E62BCF" w:rsidP="00D70147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</w:t>
      </w:r>
      <w:r w:rsidR="00FC381C">
        <w:rPr>
          <w:rFonts w:cstheme="minorHAnsi"/>
          <w:bCs/>
        </w:rPr>
        <w:t xml:space="preserve">cross party supported </w:t>
      </w:r>
      <w:r w:rsidR="0021675E">
        <w:rPr>
          <w:rFonts w:cstheme="minorHAnsi"/>
          <w:bCs/>
        </w:rPr>
        <w:t>motion</w:t>
      </w:r>
      <w:r>
        <w:rPr>
          <w:rFonts w:cstheme="minorHAnsi"/>
          <w:bCs/>
        </w:rPr>
        <w:t xml:space="preserve"> initiated by Cllr Millward</w:t>
      </w:r>
      <w:r w:rsidR="0021675E">
        <w:rPr>
          <w:rFonts w:cstheme="minorHAnsi"/>
          <w:bCs/>
        </w:rPr>
        <w:t xml:space="preserve"> </w:t>
      </w:r>
      <w:r w:rsidR="00AE41A5">
        <w:rPr>
          <w:rFonts w:cstheme="minorHAnsi"/>
          <w:bCs/>
        </w:rPr>
        <w:t xml:space="preserve">requiring </w:t>
      </w:r>
      <w:r w:rsidR="00FC381C">
        <w:rPr>
          <w:rFonts w:cstheme="minorHAnsi"/>
          <w:bCs/>
        </w:rPr>
        <w:t xml:space="preserve">sewage information </w:t>
      </w:r>
      <w:r w:rsidR="0021675E">
        <w:rPr>
          <w:rFonts w:cstheme="minorHAnsi"/>
          <w:bCs/>
        </w:rPr>
        <w:t xml:space="preserve">for </w:t>
      </w:r>
      <w:r w:rsidR="00FC381C">
        <w:rPr>
          <w:rFonts w:cstheme="minorHAnsi"/>
          <w:bCs/>
        </w:rPr>
        <w:t xml:space="preserve">major </w:t>
      </w:r>
      <w:r w:rsidR="0021675E">
        <w:rPr>
          <w:rFonts w:cstheme="minorHAnsi"/>
          <w:bCs/>
        </w:rPr>
        <w:t>planning applications</w:t>
      </w:r>
      <w:r w:rsidR="00FC381C">
        <w:rPr>
          <w:rFonts w:cstheme="minorHAnsi"/>
          <w:bCs/>
        </w:rPr>
        <w:t xml:space="preserve"> </w:t>
      </w:r>
      <w:r w:rsidR="00AE41A5">
        <w:rPr>
          <w:rFonts w:cstheme="minorHAnsi"/>
          <w:bCs/>
        </w:rPr>
        <w:t xml:space="preserve">in Wealden </w:t>
      </w:r>
      <w:r>
        <w:rPr>
          <w:rFonts w:cstheme="minorHAnsi"/>
          <w:bCs/>
        </w:rPr>
        <w:t>had been passed.</w:t>
      </w:r>
      <w:r w:rsidR="00FC381C">
        <w:rPr>
          <w:rFonts w:cstheme="minorHAnsi"/>
          <w:bCs/>
        </w:rPr>
        <w:t xml:space="preserve"> This has full political </w:t>
      </w:r>
      <w:proofErr w:type="gramStart"/>
      <w:r w:rsidR="00FC381C">
        <w:rPr>
          <w:rFonts w:cstheme="minorHAnsi"/>
          <w:bCs/>
        </w:rPr>
        <w:t>support</w:t>
      </w:r>
      <w:r w:rsidR="00A309E8">
        <w:rPr>
          <w:rFonts w:cstheme="minorHAnsi"/>
          <w:bCs/>
        </w:rPr>
        <w:t>,</w:t>
      </w:r>
      <w:r w:rsidR="00FC381C">
        <w:rPr>
          <w:rFonts w:cstheme="minorHAnsi"/>
          <w:bCs/>
        </w:rPr>
        <w:t xml:space="preserve"> but</w:t>
      </w:r>
      <w:proofErr w:type="gramEnd"/>
      <w:r w:rsidR="00FC381C">
        <w:rPr>
          <w:rFonts w:cstheme="minorHAnsi"/>
          <w:bCs/>
        </w:rPr>
        <w:t xml:space="preserve"> may not be legally </w:t>
      </w:r>
      <w:r>
        <w:rPr>
          <w:rFonts w:cstheme="minorHAnsi"/>
          <w:bCs/>
        </w:rPr>
        <w:t>enforce</w:t>
      </w:r>
      <w:r w:rsidR="00A309E8">
        <w:rPr>
          <w:rFonts w:cstheme="minorHAnsi"/>
          <w:bCs/>
        </w:rPr>
        <w:t>able</w:t>
      </w:r>
      <w:r>
        <w:rPr>
          <w:rFonts w:cstheme="minorHAnsi"/>
          <w:bCs/>
        </w:rPr>
        <w:t xml:space="preserve"> for every application as it was not part of national planning policy.</w:t>
      </w:r>
    </w:p>
    <w:p w14:paraId="3FC7ECF5" w14:textId="73DA4306" w:rsidR="00FC381C" w:rsidRDefault="00FC381C" w:rsidP="00D70147">
      <w:pPr>
        <w:spacing w:after="0" w:line="240" w:lineRule="auto"/>
        <w:rPr>
          <w:rFonts w:cstheme="minorHAnsi"/>
          <w:bCs/>
        </w:rPr>
      </w:pPr>
    </w:p>
    <w:p w14:paraId="174A3D16" w14:textId="06F62EA7" w:rsidR="00FC381C" w:rsidRDefault="00FC381C" w:rsidP="00D70147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The draft local plan consultation is open until 30</w:t>
      </w:r>
      <w:r w:rsidRPr="00FC381C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September</w:t>
      </w:r>
      <w:r w:rsidR="00E62BCF">
        <w:rPr>
          <w:rFonts w:cstheme="minorHAnsi"/>
          <w:bCs/>
        </w:rPr>
        <w:t xml:space="preserve"> for people to have their say. Details on the WDC website. </w:t>
      </w:r>
    </w:p>
    <w:p w14:paraId="3E2F133C" w14:textId="2F01C8E7" w:rsidR="00FC381C" w:rsidRDefault="00FC381C" w:rsidP="00D70147">
      <w:pPr>
        <w:spacing w:after="0" w:line="240" w:lineRule="auto"/>
        <w:rPr>
          <w:rFonts w:cstheme="minorHAnsi"/>
          <w:bCs/>
        </w:rPr>
      </w:pPr>
    </w:p>
    <w:p w14:paraId="7285132B" w14:textId="48E799A7" w:rsidR="00FC381C" w:rsidRDefault="00E62BCF" w:rsidP="00D70147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 p</w:t>
      </w:r>
      <w:r w:rsidR="00FC381C">
        <w:rPr>
          <w:rFonts w:cstheme="minorHAnsi"/>
          <w:bCs/>
        </w:rPr>
        <w:t>ensioners open day for</w:t>
      </w:r>
      <w:r>
        <w:rPr>
          <w:rFonts w:cstheme="minorHAnsi"/>
          <w:bCs/>
        </w:rPr>
        <w:t xml:space="preserve"> help with understanding</w:t>
      </w:r>
      <w:r w:rsidR="00FC381C">
        <w:rPr>
          <w:rFonts w:cstheme="minorHAnsi"/>
          <w:bCs/>
        </w:rPr>
        <w:t xml:space="preserve"> benefits is available at Hailsham. </w:t>
      </w:r>
      <w:r>
        <w:rPr>
          <w:rFonts w:cstheme="minorHAnsi"/>
          <w:bCs/>
        </w:rPr>
        <w:t xml:space="preserve">Cllr Millward </w:t>
      </w:r>
      <w:r w:rsidR="00FC381C">
        <w:rPr>
          <w:rFonts w:cstheme="minorHAnsi"/>
          <w:bCs/>
        </w:rPr>
        <w:t>would provide some information to the Clerk to circulate</w:t>
      </w:r>
      <w:r>
        <w:rPr>
          <w:rFonts w:cstheme="minorHAnsi"/>
          <w:bCs/>
        </w:rPr>
        <w:t>.</w:t>
      </w:r>
    </w:p>
    <w:p w14:paraId="59356707" w14:textId="70BE696E" w:rsidR="00FC381C" w:rsidRDefault="00FC381C" w:rsidP="00D70147">
      <w:pPr>
        <w:spacing w:after="0" w:line="240" w:lineRule="auto"/>
        <w:rPr>
          <w:rFonts w:cstheme="minorHAnsi"/>
          <w:bCs/>
        </w:rPr>
      </w:pPr>
    </w:p>
    <w:p w14:paraId="77A88131" w14:textId="5775DE3F" w:rsidR="00FC381C" w:rsidRPr="00204B71" w:rsidRDefault="00FC381C" w:rsidP="00D70147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Voter registration is open</w:t>
      </w:r>
      <w:r w:rsidR="00E62BCF">
        <w:rPr>
          <w:rFonts w:cstheme="minorHAnsi"/>
          <w:bCs/>
        </w:rPr>
        <w:t xml:space="preserve"> now</w:t>
      </w:r>
      <w:r>
        <w:rPr>
          <w:rFonts w:cstheme="minorHAnsi"/>
          <w:bCs/>
        </w:rPr>
        <w:t xml:space="preserve"> and </w:t>
      </w:r>
      <w:r w:rsidR="00CF3082">
        <w:rPr>
          <w:rFonts w:cstheme="minorHAnsi"/>
          <w:bCs/>
        </w:rPr>
        <w:t>will</w:t>
      </w:r>
      <w:r>
        <w:rPr>
          <w:rFonts w:cstheme="minorHAnsi"/>
          <w:bCs/>
        </w:rPr>
        <w:t xml:space="preserve"> be</w:t>
      </w:r>
      <w:r w:rsidR="00E62BCF">
        <w:rPr>
          <w:rFonts w:cstheme="minorHAnsi"/>
          <w:bCs/>
        </w:rPr>
        <w:t xml:space="preserve"> further</w:t>
      </w:r>
      <w:r>
        <w:rPr>
          <w:rFonts w:cstheme="minorHAnsi"/>
          <w:bCs/>
        </w:rPr>
        <w:t xml:space="preserve"> publicised to encourage registration before </w:t>
      </w:r>
      <w:r w:rsidR="00E62BCF">
        <w:rPr>
          <w:rFonts w:cstheme="minorHAnsi"/>
          <w:bCs/>
        </w:rPr>
        <w:t xml:space="preserve">the </w:t>
      </w:r>
      <w:r>
        <w:rPr>
          <w:rFonts w:cstheme="minorHAnsi"/>
          <w:bCs/>
        </w:rPr>
        <w:t xml:space="preserve">2023 elections. </w:t>
      </w:r>
    </w:p>
    <w:p w14:paraId="1F41215C" w14:textId="77777777" w:rsidR="00B15E9D" w:rsidRPr="00204B71" w:rsidRDefault="00B15E9D" w:rsidP="00552446">
      <w:pPr>
        <w:spacing w:after="0" w:line="240" w:lineRule="auto"/>
        <w:rPr>
          <w:rFonts w:cstheme="minorHAnsi"/>
          <w:bCs/>
        </w:rPr>
      </w:pPr>
    </w:p>
    <w:p w14:paraId="76D8FC87" w14:textId="77430F73" w:rsidR="00DD525D" w:rsidRPr="00B15E9D" w:rsidRDefault="00DD525D" w:rsidP="00552446">
      <w:pPr>
        <w:spacing w:after="0" w:line="240" w:lineRule="auto"/>
        <w:rPr>
          <w:rFonts w:cstheme="minorHAnsi"/>
          <w:b/>
        </w:rPr>
      </w:pPr>
      <w:r w:rsidRPr="00B15E9D">
        <w:rPr>
          <w:rFonts w:cstheme="minorHAnsi"/>
          <w:b/>
        </w:rPr>
        <w:t>The Parish Council meeting commenced at 7.</w:t>
      </w:r>
      <w:r w:rsidR="00204B71">
        <w:rPr>
          <w:rFonts w:cstheme="minorHAnsi"/>
          <w:b/>
        </w:rPr>
        <w:t>50</w:t>
      </w:r>
      <w:r w:rsidRPr="00B15E9D">
        <w:rPr>
          <w:rFonts w:cstheme="minorHAnsi"/>
          <w:b/>
        </w:rPr>
        <w:t>pm.</w:t>
      </w:r>
    </w:p>
    <w:bookmarkEnd w:id="0"/>
    <w:p w14:paraId="55CDF6AF" w14:textId="12863237" w:rsidR="007C1715" w:rsidRPr="00D70147" w:rsidRDefault="007C1715" w:rsidP="00D70147">
      <w:pPr>
        <w:spacing w:after="0"/>
        <w:rPr>
          <w:rFonts w:cstheme="minorHAnsi"/>
          <w:bCs/>
        </w:rPr>
      </w:pPr>
    </w:p>
    <w:p w14:paraId="2198067C" w14:textId="0D52BF0D" w:rsidR="00FC381C" w:rsidRPr="00FC381C" w:rsidRDefault="007C1715" w:rsidP="00FC381C">
      <w:pPr>
        <w:pStyle w:val="ListParagraph"/>
        <w:numPr>
          <w:ilvl w:val="0"/>
          <w:numId w:val="34"/>
        </w:numPr>
        <w:spacing w:after="0" w:line="360" w:lineRule="auto"/>
        <w:rPr>
          <w:rFonts w:cstheme="minorHAnsi"/>
          <w:bCs/>
        </w:rPr>
      </w:pPr>
      <w:r w:rsidRPr="00D70147">
        <w:rPr>
          <w:rFonts w:cstheme="minorHAnsi"/>
        </w:rPr>
        <w:t>To accept apologies for absence.</w:t>
      </w:r>
    </w:p>
    <w:p w14:paraId="31B8AE54" w14:textId="6562FD30" w:rsidR="00D70147" w:rsidRPr="00D70147" w:rsidRDefault="00D70147" w:rsidP="00D70147">
      <w:pPr>
        <w:spacing w:after="0" w:line="36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lastRenderedPageBreak/>
        <w:t>Cllrs Shaw</w:t>
      </w:r>
      <w:r w:rsidR="00FC381C">
        <w:rPr>
          <w:rFonts w:cstheme="minorHAnsi"/>
          <w:bCs/>
        </w:rPr>
        <w:t xml:space="preserve"> and</w:t>
      </w:r>
      <w:r>
        <w:rPr>
          <w:rFonts w:cstheme="minorHAnsi"/>
          <w:bCs/>
        </w:rPr>
        <w:t xml:space="preserve"> Beare</w:t>
      </w:r>
      <w:r w:rsidR="00FC381C">
        <w:rPr>
          <w:rFonts w:cstheme="minorHAnsi"/>
          <w:bCs/>
        </w:rPr>
        <w:t>.</w:t>
      </w:r>
    </w:p>
    <w:p w14:paraId="5C649E08" w14:textId="5825C569" w:rsidR="007C1715" w:rsidRPr="00D70147" w:rsidRDefault="007C1715" w:rsidP="00D70147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 w:rsidRPr="00D70147">
        <w:rPr>
          <w:rFonts w:cstheme="minorHAnsi"/>
        </w:rPr>
        <w:t>Declarations of pecuniary and disclosable interests in respect of matters to be discussed.</w:t>
      </w:r>
    </w:p>
    <w:p w14:paraId="3290018C" w14:textId="409F69CF" w:rsidR="00D70147" w:rsidRDefault="00D70147" w:rsidP="00D70147">
      <w:pPr>
        <w:spacing w:after="0" w:line="240" w:lineRule="auto"/>
        <w:ind w:left="360"/>
        <w:rPr>
          <w:rFonts w:cstheme="minorHAnsi"/>
          <w:bCs/>
        </w:rPr>
      </w:pPr>
    </w:p>
    <w:p w14:paraId="3EAAEFCF" w14:textId="217E5AE5" w:rsidR="00D70147" w:rsidRPr="00D70147" w:rsidRDefault="00D70147" w:rsidP="00D70147">
      <w:pPr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The Chair reminded Cllrs to declare interests when necessary. </w:t>
      </w:r>
    </w:p>
    <w:p w14:paraId="1B0F7ED0" w14:textId="77777777" w:rsidR="007C1715" w:rsidRPr="002172CE" w:rsidRDefault="007C1715" w:rsidP="007C1715">
      <w:pPr>
        <w:spacing w:after="0" w:line="240" w:lineRule="auto"/>
        <w:rPr>
          <w:rFonts w:cstheme="minorHAnsi"/>
          <w:bCs/>
        </w:rPr>
      </w:pPr>
    </w:p>
    <w:p w14:paraId="31A39A20" w14:textId="77777777" w:rsidR="00FC381C" w:rsidRPr="00FC381C" w:rsidRDefault="007C1715" w:rsidP="007C1715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 w:rsidRPr="00D70147">
        <w:rPr>
          <w:rFonts w:cstheme="minorHAnsi"/>
        </w:rPr>
        <w:t>To Approve Minutes from Parish Council meeting held on 4</w:t>
      </w:r>
      <w:r w:rsidRPr="00D70147">
        <w:rPr>
          <w:rFonts w:cstheme="minorHAnsi"/>
          <w:vertAlign w:val="superscript"/>
        </w:rPr>
        <w:t>th</w:t>
      </w:r>
      <w:r w:rsidRPr="00D70147">
        <w:rPr>
          <w:rFonts w:cstheme="minorHAnsi"/>
        </w:rPr>
        <w:t xml:space="preserve"> July 2022</w:t>
      </w:r>
      <w:r w:rsidR="00FC381C">
        <w:rPr>
          <w:rFonts w:cstheme="minorHAnsi"/>
        </w:rPr>
        <w:br/>
      </w:r>
    </w:p>
    <w:p w14:paraId="67B5B60A" w14:textId="268D2879" w:rsidR="007C1715" w:rsidRPr="00FC381C" w:rsidRDefault="007C1715" w:rsidP="00FC381C">
      <w:pPr>
        <w:pStyle w:val="ListParagraph"/>
        <w:spacing w:after="0" w:line="240" w:lineRule="auto"/>
        <w:rPr>
          <w:rFonts w:cstheme="minorHAnsi"/>
          <w:bCs/>
        </w:rPr>
      </w:pPr>
      <w:r w:rsidRPr="00FC381C">
        <w:rPr>
          <w:rFonts w:cstheme="minorHAnsi"/>
          <w:b/>
        </w:rPr>
        <w:t>Unanimously approved</w:t>
      </w:r>
      <w:r w:rsidR="006F0AD3">
        <w:rPr>
          <w:rFonts w:cstheme="minorHAnsi"/>
          <w:b/>
        </w:rPr>
        <w:t xml:space="preserve"> and signed as a true record. </w:t>
      </w:r>
    </w:p>
    <w:p w14:paraId="2E76403D" w14:textId="77777777" w:rsidR="007C1715" w:rsidRPr="002172CE" w:rsidRDefault="007C1715" w:rsidP="007C1715">
      <w:p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 </w:t>
      </w:r>
    </w:p>
    <w:p w14:paraId="553D68A1" w14:textId="32BC149F" w:rsidR="00A03B0D" w:rsidRDefault="007C1715" w:rsidP="00A03B0D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 w:rsidRPr="00D70147">
        <w:rPr>
          <w:rFonts w:cstheme="minorHAnsi"/>
        </w:rPr>
        <w:t>Matters Arising.</w:t>
      </w:r>
      <w:r w:rsidR="00FC381C">
        <w:rPr>
          <w:rFonts w:cstheme="minorHAnsi"/>
        </w:rPr>
        <w:br/>
      </w:r>
      <w:r w:rsidR="00FC381C">
        <w:rPr>
          <w:rFonts w:cstheme="minorHAnsi"/>
        </w:rPr>
        <w:br/>
      </w:r>
      <w:r w:rsidR="006F0AD3">
        <w:rPr>
          <w:rFonts w:cstheme="minorHAnsi"/>
          <w:bCs/>
        </w:rPr>
        <w:t xml:space="preserve">The ESCC meeting to discuss </w:t>
      </w:r>
      <w:r w:rsidR="00E62BCF">
        <w:rPr>
          <w:rFonts w:cstheme="minorHAnsi"/>
          <w:bCs/>
        </w:rPr>
        <w:t xml:space="preserve">the </w:t>
      </w:r>
      <w:r w:rsidR="00A03B0D">
        <w:rPr>
          <w:rFonts w:cstheme="minorHAnsi"/>
          <w:bCs/>
        </w:rPr>
        <w:t>30mph zone strip</w:t>
      </w:r>
      <w:r w:rsidR="001F5183">
        <w:rPr>
          <w:rFonts w:cstheme="minorHAnsi"/>
          <w:bCs/>
        </w:rPr>
        <w:t>e</w:t>
      </w:r>
      <w:r w:rsidR="00A03B0D">
        <w:rPr>
          <w:rFonts w:cstheme="minorHAnsi"/>
          <w:bCs/>
        </w:rPr>
        <w:t>s in Upper Hartfield</w:t>
      </w:r>
      <w:r w:rsidR="001F5183" w:rsidRPr="001F5183">
        <w:rPr>
          <w:rFonts w:cstheme="minorHAnsi"/>
          <w:bCs/>
        </w:rPr>
        <w:t xml:space="preserve"> </w:t>
      </w:r>
      <w:r w:rsidR="001F5183">
        <w:rPr>
          <w:rFonts w:cstheme="minorHAnsi"/>
          <w:bCs/>
        </w:rPr>
        <w:t>is scheduled for mid-September</w:t>
      </w:r>
      <w:r w:rsidR="00A03B0D">
        <w:rPr>
          <w:rFonts w:cstheme="minorHAnsi"/>
          <w:bCs/>
        </w:rPr>
        <w:t xml:space="preserve">. </w:t>
      </w:r>
    </w:p>
    <w:p w14:paraId="1E630C29" w14:textId="77777777" w:rsidR="00445024" w:rsidRDefault="00445024" w:rsidP="00445024">
      <w:pPr>
        <w:pStyle w:val="ListParagraph"/>
        <w:spacing w:after="0" w:line="240" w:lineRule="auto"/>
        <w:rPr>
          <w:rFonts w:cstheme="minorHAnsi"/>
          <w:bCs/>
        </w:rPr>
      </w:pPr>
    </w:p>
    <w:p w14:paraId="3B2DD59A" w14:textId="7521EA0B" w:rsidR="00A03B0D" w:rsidRDefault="00A03B0D" w:rsidP="00A03B0D">
      <w:pPr>
        <w:pStyle w:val="ListParagraph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LED lighting in the pavilion </w:t>
      </w:r>
      <w:r w:rsidR="00445024">
        <w:rPr>
          <w:rFonts w:cstheme="minorHAnsi"/>
          <w:bCs/>
        </w:rPr>
        <w:t>had been</w:t>
      </w:r>
      <w:r>
        <w:rPr>
          <w:rFonts w:cstheme="minorHAnsi"/>
          <w:bCs/>
        </w:rPr>
        <w:t xml:space="preserve"> completed. </w:t>
      </w:r>
    </w:p>
    <w:p w14:paraId="2F3BF450" w14:textId="77777777" w:rsidR="00445024" w:rsidRDefault="00445024" w:rsidP="00A03B0D">
      <w:pPr>
        <w:pStyle w:val="ListParagraph"/>
        <w:spacing w:after="0" w:line="240" w:lineRule="auto"/>
        <w:rPr>
          <w:rFonts w:cstheme="minorHAnsi"/>
          <w:bCs/>
        </w:rPr>
      </w:pPr>
    </w:p>
    <w:p w14:paraId="42B36CC9" w14:textId="59F97D96" w:rsidR="00445024" w:rsidRPr="00A03B0D" w:rsidRDefault="00445024" w:rsidP="00A03B0D">
      <w:pPr>
        <w:pStyle w:val="ListParagraph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The solar lighting for the bus shelters and croft barn were yet to be completed</w:t>
      </w:r>
      <w:r w:rsidR="00A16540">
        <w:rPr>
          <w:rFonts w:cstheme="minorHAnsi"/>
          <w:bCs/>
        </w:rPr>
        <w:t xml:space="preserve"> but would be sorted out </w:t>
      </w:r>
      <w:r w:rsidR="00E62BCF">
        <w:rPr>
          <w:rFonts w:cstheme="minorHAnsi"/>
          <w:bCs/>
        </w:rPr>
        <w:t>shortly</w:t>
      </w:r>
      <w:r w:rsidR="00E6525F">
        <w:rPr>
          <w:rFonts w:cstheme="minorHAnsi"/>
          <w:bCs/>
        </w:rPr>
        <w:t>,</w:t>
      </w:r>
      <w:r w:rsidR="00E62BCF">
        <w:rPr>
          <w:rFonts w:cstheme="minorHAnsi"/>
          <w:bCs/>
        </w:rPr>
        <w:t xml:space="preserve"> and the latter </w:t>
      </w:r>
      <w:r w:rsidR="00A16540">
        <w:rPr>
          <w:rFonts w:cstheme="minorHAnsi"/>
          <w:bCs/>
        </w:rPr>
        <w:t xml:space="preserve">after the end of the cricket season. </w:t>
      </w:r>
    </w:p>
    <w:p w14:paraId="3F8D2201" w14:textId="77777777" w:rsidR="00D70147" w:rsidRDefault="00D70147" w:rsidP="00D70147">
      <w:pPr>
        <w:spacing w:after="0" w:line="240" w:lineRule="auto"/>
        <w:rPr>
          <w:rFonts w:cstheme="minorHAnsi"/>
          <w:bCs/>
        </w:rPr>
      </w:pPr>
    </w:p>
    <w:p w14:paraId="39A3480A" w14:textId="1363E5EC" w:rsidR="007C1715" w:rsidRPr="00D70147" w:rsidRDefault="007C1715" w:rsidP="00D70147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 w:rsidRPr="00D70147">
        <w:rPr>
          <w:rFonts w:cstheme="minorHAnsi"/>
          <w:bCs/>
        </w:rPr>
        <w:t>Correspondence</w:t>
      </w:r>
      <w:r w:rsidRPr="00D70147">
        <w:rPr>
          <w:rFonts w:cstheme="minorHAnsi"/>
        </w:rPr>
        <w:t xml:space="preserve">. </w:t>
      </w:r>
    </w:p>
    <w:p w14:paraId="480F87C4" w14:textId="0FA04C60" w:rsidR="007C1715" w:rsidRDefault="007C1715" w:rsidP="00D70147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bCs/>
        </w:rPr>
      </w:pPr>
      <w:r w:rsidRPr="00D70147">
        <w:rPr>
          <w:rFonts w:cstheme="minorHAnsi"/>
          <w:bCs/>
        </w:rPr>
        <w:t>To receive list</w:t>
      </w:r>
      <w:r w:rsidR="00D70147">
        <w:rPr>
          <w:rFonts w:cstheme="minorHAnsi"/>
          <w:bCs/>
        </w:rPr>
        <w:t xml:space="preserve"> – duly received. </w:t>
      </w:r>
    </w:p>
    <w:p w14:paraId="139EB401" w14:textId="1F5D0BD8" w:rsidR="00D70147" w:rsidRPr="00D70147" w:rsidRDefault="00D70147" w:rsidP="00D70147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AGAR final external audit report </w:t>
      </w:r>
      <w:r w:rsidR="0060799F">
        <w:rPr>
          <w:rFonts w:cstheme="minorHAnsi"/>
          <w:bCs/>
        </w:rPr>
        <w:t xml:space="preserve">– This </w:t>
      </w:r>
      <w:r>
        <w:rPr>
          <w:rFonts w:cstheme="minorHAnsi"/>
          <w:bCs/>
        </w:rPr>
        <w:t>was duly accepted by the Council.</w:t>
      </w:r>
    </w:p>
    <w:p w14:paraId="16D845C5" w14:textId="77777777" w:rsidR="007C1715" w:rsidRPr="005503F6" w:rsidRDefault="007C1715" w:rsidP="007C1715">
      <w:pPr>
        <w:spacing w:after="0" w:line="240" w:lineRule="auto"/>
        <w:ind w:left="360"/>
        <w:rPr>
          <w:rFonts w:cstheme="minorHAnsi"/>
          <w:bCs/>
        </w:rPr>
      </w:pPr>
    </w:p>
    <w:p w14:paraId="01F948B3" w14:textId="419A5C9B" w:rsidR="007C1715" w:rsidRPr="00D70147" w:rsidRDefault="007C1715" w:rsidP="00D70147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 w:rsidRPr="00D70147">
        <w:rPr>
          <w:rFonts w:cstheme="minorHAnsi"/>
        </w:rPr>
        <w:t>Finance</w:t>
      </w:r>
    </w:p>
    <w:p w14:paraId="53669BFF" w14:textId="6E88B842" w:rsidR="007C1715" w:rsidRPr="00D70147" w:rsidRDefault="007C1715" w:rsidP="00D70147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Cs/>
        </w:rPr>
      </w:pPr>
      <w:r w:rsidRPr="00D70147">
        <w:rPr>
          <w:rFonts w:cstheme="minorHAnsi"/>
          <w:bCs/>
        </w:rPr>
        <w:t>To accept the account summary 2022/23</w:t>
      </w:r>
    </w:p>
    <w:p w14:paraId="03239998" w14:textId="680CEB29" w:rsidR="007C1715" w:rsidRPr="002172CE" w:rsidRDefault="007C1715" w:rsidP="00A16540">
      <w:pPr>
        <w:spacing w:after="0" w:line="240" w:lineRule="auto"/>
        <w:ind w:left="360" w:firstLine="720"/>
        <w:rPr>
          <w:rFonts w:cstheme="minorHAnsi"/>
          <w:bCs/>
        </w:rPr>
      </w:pPr>
      <w:r w:rsidRPr="00E371A3">
        <w:rPr>
          <w:rFonts w:cstheme="minorHAnsi"/>
          <w:b/>
        </w:rPr>
        <w:t>Unanimously approved.</w:t>
      </w:r>
      <w:r w:rsidR="00A16540">
        <w:rPr>
          <w:rFonts w:cstheme="minorHAnsi"/>
          <w:b/>
        </w:rPr>
        <w:t xml:space="preserve"> The Clerk answered a few queries on the account. </w:t>
      </w:r>
    </w:p>
    <w:p w14:paraId="2D978CBC" w14:textId="77777777" w:rsidR="00D70147" w:rsidRDefault="007C1715" w:rsidP="00D70147">
      <w:pPr>
        <w:pStyle w:val="ListParagraph"/>
        <w:numPr>
          <w:ilvl w:val="0"/>
          <w:numId w:val="32"/>
        </w:numPr>
        <w:rPr>
          <w:rFonts w:cstheme="minorHAnsi"/>
          <w:bCs/>
        </w:rPr>
      </w:pPr>
      <w:r w:rsidRPr="00D70147">
        <w:rPr>
          <w:rFonts w:cstheme="minorHAnsi"/>
          <w:bCs/>
        </w:rPr>
        <w:t>To approve expenditure as itemised on the schedule.</w:t>
      </w:r>
    </w:p>
    <w:p w14:paraId="227B5C7C" w14:textId="16797902" w:rsidR="007C1715" w:rsidRDefault="00D70147" w:rsidP="00D70147">
      <w:pPr>
        <w:pStyle w:val="ListParagraph"/>
        <w:ind w:left="1080"/>
        <w:rPr>
          <w:rFonts w:cstheme="minorHAnsi"/>
          <w:bCs/>
        </w:rPr>
      </w:pPr>
      <w:r w:rsidRPr="00A97074">
        <w:rPr>
          <w:rFonts w:cstheme="minorHAnsi"/>
          <w:b/>
        </w:rPr>
        <w:t xml:space="preserve">Duly </w:t>
      </w:r>
      <w:r>
        <w:rPr>
          <w:rFonts w:cstheme="minorHAnsi"/>
          <w:b/>
        </w:rPr>
        <w:t>unanimously approved the published list of £</w:t>
      </w:r>
      <w:r w:rsidR="00A16540">
        <w:rPr>
          <w:rFonts w:cstheme="minorHAnsi"/>
          <w:b/>
        </w:rPr>
        <w:t>15054.01</w:t>
      </w:r>
    </w:p>
    <w:p w14:paraId="77F7FAE2" w14:textId="77777777" w:rsidR="002F7F89" w:rsidRPr="00D70147" w:rsidRDefault="002F7F89" w:rsidP="00D70147">
      <w:pPr>
        <w:pStyle w:val="ListParagraph"/>
        <w:ind w:left="1080"/>
        <w:rPr>
          <w:rFonts w:cstheme="minorHAnsi"/>
          <w:bCs/>
        </w:rPr>
      </w:pPr>
    </w:p>
    <w:p w14:paraId="7197B92A" w14:textId="3AB86BA7" w:rsidR="007C1715" w:rsidRPr="00D70147" w:rsidRDefault="007C1715" w:rsidP="00D70147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 w:rsidRPr="00D70147">
        <w:rPr>
          <w:rFonts w:cstheme="minorHAnsi"/>
          <w:bCs/>
        </w:rPr>
        <w:t xml:space="preserve">To consider and accept policies </w:t>
      </w:r>
    </w:p>
    <w:p w14:paraId="64A78255" w14:textId="77777777" w:rsidR="007C1715" w:rsidRDefault="007C1715" w:rsidP="007C1715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093FDD4F" w14:textId="4A8CA687" w:rsidR="007C1715" w:rsidRPr="007C1715" w:rsidRDefault="007C1715" w:rsidP="007C1715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 w:rsidRPr="007C1715">
        <w:rPr>
          <w:rFonts w:cstheme="minorHAnsi"/>
          <w:bCs/>
        </w:rPr>
        <w:t xml:space="preserve">Complaints </w:t>
      </w:r>
      <w:r w:rsidR="0078217D">
        <w:rPr>
          <w:rFonts w:cstheme="minorHAnsi"/>
          <w:bCs/>
        </w:rPr>
        <w:t>– No changes</w:t>
      </w:r>
      <w:r w:rsidR="002F7F89">
        <w:rPr>
          <w:rFonts w:cstheme="minorHAnsi"/>
          <w:bCs/>
        </w:rPr>
        <w:t xml:space="preserve"> made.</w:t>
      </w:r>
    </w:p>
    <w:p w14:paraId="7219DEC9" w14:textId="59C160A2" w:rsidR="007C1715" w:rsidRPr="007C1715" w:rsidRDefault="007C1715" w:rsidP="007C1715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 w:rsidRPr="007C1715">
        <w:rPr>
          <w:rFonts w:cstheme="minorHAnsi"/>
          <w:bCs/>
        </w:rPr>
        <w:t xml:space="preserve">Grievance and Disciplinary </w:t>
      </w:r>
      <w:r w:rsidR="0078217D">
        <w:rPr>
          <w:rFonts w:cstheme="minorHAnsi"/>
          <w:bCs/>
        </w:rPr>
        <w:t>– No changes</w:t>
      </w:r>
      <w:r w:rsidR="002F7F89">
        <w:rPr>
          <w:rFonts w:cstheme="minorHAnsi"/>
          <w:bCs/>
        </w:rPr>
        <w:t xml:space="preserve"> made. </w:t>
      </w:r>
      <w:r w:rsidR="0078217D">
        <w:rPr>
          <w:rFonts w:cstheme="minorHAnsi"/>
          <w:bCs/>
        </w:rPr>
        <w:t xml:space="preserve"> </w:t>
      </w:r>
    </w:p>
    <w:p w14:paraId="6584C2F9" w14:textId="0688894D" w:rsidR="007C1715" w:rsidRDefault="007C1715" w:rsidP="007C1715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cstheme="minorHAnsi"/>
          <w:bCs/>
        </w:rPr>
      </w:pPr>
      <w:r>
        <w:rPr>
          <w:rFonts w:cstheme="minorHAnsi"/>
          <w:bCs/>
        </w:rPr>
        <w:t xml:space="preserve">Equality </w:t>
      </w:r>
      <w:r w:rsidR="0078217D">
        <w:rPr>
          <w:rFonts w:cstheme="minorHAnsi"/>
          <w:bCs/>
        </w:rPr>
        <w:t xml:space="preserve">– A few typos were noted. </w:t>
      </w:r>
    </w:p>
    <w:p w14:paraId="3138B156" w14:textId="765CAA7A" w:rsidR="007C1715" w:rsidRDefault="007C1715" w:rsidP="007C1715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cstheme="minorHAnsi"/>
          <w:bCs/>
        </w:rPr>
      </w:pPr>
      <w:r>
        <w:rPr>
          <w:rFonts w:cstheme="minorHAnsi"/>
          <w:bCs/>
        </w:rPr>
        <w:t xml:space="preserve">Email and internet </w:t>
      </w:r>
      <w:r w:rsidR="002F7F89">
        <w:rPr>
          <w:rFonts w:cstheme="minorHAnsi"/>
          <w:bCs/>
        </w:rPr>
        <w:t xml:space="preserve">– The Clerk </w:t>
      </w:r>
      <w:proofErr w:type="gramStart"/>
      <w:r w:rsidR="002F7F89">
        <w:rPr>
          <w:rFonts w:cstheme="minorHAnsi"/>
          <w:bCs/>
        </w:rPr>
        <w:t>was</w:t>
      </w:r>
      <w:proofErr w:type="gramEnd"/>
      <w:r w:rsidR="002F7F89">
        <w:rPr>
          <w:rFonts w:cstheme="minorHAnsi"/>
          <w:bCs/>
        </w:rPr>
        <w:t xml:space="preserve"> asked to reference the 2018 legislation and also </w:t>
      </w:r>
      <w:r w:rsidR="002B6DFA">
        <w:rPr>
          <w:rFonts w:cstheme="minorHAnsi"/>
          <w:bCs/>
        </w:rPr>
        <w:t xml:space="preserve">provide a disclaimer for parish council signatures for emails. </w:t>
      </w:r>
    </w:p>
    <w:p w14:paraId="7A8853CC" w14:textId="0C67942D" w:rsidR="007C1715" w:rsidRDefault="007C1715" w:rsidP="007C1715">
      <w:pPr>
        <w:spacing w:after="0" w:line="240" w:lineRule="auto"/>
        <w:rPr>
          <w:rFonts w:cstheme="minorHAnsi"/>
          <w:bCs/>
        </w:rPr>
      </w:pPr>
    </w:p>
    <w:p w14:paraId="7CAC27E2" w14:textId="6D54D2D2" w:rsidR="007C1715" w:rsidRPr="007C1715" w:rsidRDefault="0060799F" w:rsidP="007C171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All policies above with amendments as noted were u</w:t>
      </w:r>
      <w:r w:rsidR="007C1715" w:rsidRPr="00E371A3">
        <w:rPr>
          <w:rFonts w:cstheme="minorHAnsi"/>
          <w:b/>
        </w:rPr>
        <w:t>nanimously approved.</w:t>
      </w:r>
    </w:p>
    <w:p w14:paraId="66F7F2C7" w14:textId="77777777" w:rsidR="007C1715" w:rsidRDefault="007C1715" w:rsidP="007C1715">
      <w:pPr>
        <w:spacing w:after="0" w:line="240" w:lineRule="auto"/>
        <w:rPr>
          <w:rFonts w:cstheme="minorHAnsi"/>
          <w:bCs/>
        </w:rPr>
      </w:pPr>
    </w:p>
    <w:p w14:paraId="5129A185" w14:textId="02C8E031" w:rsidR="007C1715" w:rsidRPr="00D70147" w:rsidRDefault="007C1715" w:rsidP="00D70147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 w:rsidRPr="00D70147">
        <w:rPr>
          <w:rFonts w:cstheme="minorHAnsi"/>
          <w:bCs/>
        </w:rPr>
        <w:t xml:space="preserve">To ratify minutes of committees </w:t>
      </w:r>
    </w:p>
    <w:p w14:paraId="7DB36ADF" w14:textId="77777777" w:rsidR="007C1715" w:rsidRDefault="007C1715" w:rsidP="007C171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Planning </w:t>
      </w:r>
    </w:p>
    <w:p w14:paraId="4526545E" w14:textId="6717E233" w:rsidR="007C1715" w:rsidRDefault="007C1715" w:rsidP="007C171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E371A3">
        <w:rPr>
          <w:rFonts w:cstheme="minorHAnsi"/>
          <w:b/>
        </w:rPr>
        <w:t xml:space="preserve">Unanimously </w:t>
      </w:r>
      <w:r>
        <w:rPr>
          <w:rFonts w:cstheme="minorHAnsi"/>
          <w:b/>
        </w:rPr>
        <w:t xml:space="preserve">ratified. </w:t>
      </w:r>
    </w:p>
    <w:p w14:paraId="1A4D9BAA" w14:textId="77777777" w:rsidR="007C1715" w:rsidRPr="00273C4D" w:rsidRDefault="007C1715" w:rsidP="007C1715">
      <w:pPr>
        <w:pStyle w:val="ListParagraph"/>
        <w:spacing w:after="0" w:line="240" w:lineRule="auto"/>
        <w:ind w:left="1080"/>
        <w:rPr>
          <w:rFonts w:cstheme="minorHAnsi"/>
          <w:bCs/>
        </w:rPr>
      </w:pPr>
    </w:p>
    <w:p w14:paraId="6A7F66F3" w14:textId="1AEC21E0" w:rsidR="007C1715" w:rsidRPr="00D70147" w:rsidRDefault="007C1715" w:rsidP="00D70147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 w:rsidRPr="00D70147">
        <w:rPr>
          <w:rFonts w:cstheme="minorHAnsi"/>
          <w:bCs/>
        </w:rPr>
        <w:t xml:space="preserve">To consider the fun run update and any associated expenditure. </w:t>
      </w:r>
    </w:p>
    <w:p w14:paraId="3E7AC7DE" w14:textId="383C3CE2" w:rsidR="007C1715" w:rsidRDefault="007C1715" w:rsidP="007C1715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03E316AF" w14:textId="00113A2A" w:rsidR="007C1715" w:rsidRDefault="007C1715" w:rsidP="007C1715">
      <w:pPr>
        <w:pStyle w:val="ListParagraph"/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>The change of date was noted</w:t>
      </w:r>
      <w:r w:rsidR="002B6DFA">
        <w:rPr>
          <w:rFonts w:cstheme="minorHAnsi"/>
          <w:bCs/>
        </w:rPr>
        <w:t xml:space="preserve"> to 20</w:t>
      </w:r>
      <w:r w:rsidR="002B6DFA" w:rsidRPr="002B6DFA">
        <w:rPr>
          <w:rFonts w:cstheme="minorHAnsi"/>
          <w:bCs/>
          <w:vertAlign w:val="superscript"/>
        </w:rPr>
        <w:t>th</w:t>
      </w:r>
      <w:r w:rsidR="002B6DFA">
        <w:rPr>
          <w:rFonts w:cstheme="minorHAnsi"/>
          <w:bCs/>
        </w:rPr>
        <w:t xml:space="preserve"> November 2022. </w:t>
      </w:r>
      <w:r w:rsidR="0060799F">
        <w:rPr>
          <w:rFonts w:cstheme="minorHAnsi"/>
          <w:bCs/>
        </w:rPr>
        <w:t xml:space="preserve">Promotion of the event would be made </w:t>
      </w:r>
      <w:r w:rsidR="00C53D65">
        <w:rPr>
          <w:rFonts w:cstheme="minorHAnsi"/>
          <w:bCs/>
        </w:rPr>
        <w:t>in</w:t>
      </w:r>
      <w:r w:rsidR="0060799F">
        <w:rPr>
          <w:rFonts w:cstheme="minorHAnsi"/>
          <w:bCs/>
        </w:rPr>
        <w:t xml:space="preserve"> the coming weeks. </w:t>
      </w:r>
    </w:p>
    <w:p w14:paraId="020E908E" w14:textId="77777777" w:rsidR="0060799F" w:rsidRDefault="0060799F" w:rsidP="007C1715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349D5916" w14:textId="31EA9D68" w:rsidR="007C1715" w:rsidRPr="00D70147" w:rsidRDefault="007C1715" w:rsidP="00D70147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 w:rsidRPr="00D70147">
        <w:rPr>
          <w:rFonts w:cstheme="minorHAnsi"/>
          <w:bCs/>
        </w:rPr>
        <w:t xml:space="preserve">To approve 2023 meeting dates </w:t>
      </w:r>
    </w:p>
    <w:p w14:paraId="128E8BEA" w14:textId="77777777" w:rsidR="007C1715" w:rsidRPr="007C1715" w:rsidRDefault="007C1715" w:rsidP="007C1715">
      <w:pPr>
        <w:pStyle w:val="ListParagraph"/>
        <w:rPr>
          <w:rFonts w:cstheme="minorHAnsi"/>
          <w:bCs/>
        </w:rPr>
      </w:pPr>
    </w:p>
    <w:p w14:paraId="006089AE" w14:textId="7289358D" w:rsidR="007C1715" w:rsidRDefault="007C1715" w:rsidP="007C1715">
      <w:pPr>
        <w:pStyle w:val="ListParagraph"/>
        <w:spacing w:after="0" w:line="240" w:lineRule="auto"/>
        <w:ind w:left="360"/>
        <w:rPr>
          <w:rFonts w:cstheme="minorHAnsi"/>
          <w:b/>
        </w:rPr>
      </w:pPr>
      <w:r w:rsidRPr="00E371A3">
        <w:rPr>
          <w:rFonts w:cstheme="minorHAnsi"/>
          <w:b/>
        </w:rPr>
        <w:lastRenderedPageBreak/>
        <w:t>Unanimously approved.</w:t>
      </w:r>
      <w:r w:rsidR="008B1F20">
        <w:rPr>
          <w:rFonts w:cstheme="minorHAnsi"/>
          <w:b/>
        </w:rPr>
        <w:t xml:space="preserve"> It was noted that the April and May dates may be subject to change </w:t>
      </w:r>
      <w:r w:rsidR="001E3D93">
        <w:rPr>
          <w:rFonts w:cstheme="minorHAnsi"/>
          <w:b/>
        </w:rPr>
        <w:t>due to election dates</w:t>
      </w:r>
      <w:r w:rsidR="0060799F">
        <w:rPr>
          <w:rFonts w:cstheme="minorHAnsi"/>
          <w:b/>
        </w:rPr>
        <w:t xml:space="preserve"> and final accounts for 2022/23. </w:t>
      </w:r>
    </w:p>
    <w:p w14:paraId="18D56C9F" w14:textId="77777777" w:rsidR="007C1715" w:rsidRDefault="007C1715" w:rsidP="007C1715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136F6E8C" w14:textId="6BD9F4CE" w:rsidR="007C1715" w:rsidRPr="00D70147" w:rsidRDefault="007C1715" w:rsidP="00D70147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 w:rsidRPr="00D70147">
        <w:rPr>
          <w:rFonts w:cstheme="minorHAnsi"/>
          <w:bCs/>
        </w:rPr>
        <w:t xml:space="preserve">To consider tree report and proposed remedial works. </w:t>
      </w:r>
    </w:p>
    <w:p w14:paraId="0905FD93" w14:textId="13BDB957" w:rsidR="007C1715" w:rsidRDefault="007C1715" w:rsidP="007C1715">
      <w:pPr>
        <w:spacing w:after="0" w:line="240" w:lineRule="auto"/>
        <w:rPr>
          <w:rFonts w:cstheme="minorHAnsi"/>
          <w:bCs/>
        </w:rPr>
      </w:pPr>
    </w:p>
    <w:p w14:paraId="083F5F21" w14:textId="3EAA51B2" w:rsidR="007C1715" w:rsidRDefault="007C1715" w:rsidP="007C171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report was duly accepted. </w:t>
      </w:r>
    </w:p>
    <w:p w14:paraId="707BF1EE" w14:textId="48B9875B" w:rsidR="007C1715" w:rsidRDefault="007C1715" w:rsidP="007C171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Clerk reported on the process to get quotes. These would be </w:t>
      </w:r>
      <w:r w:rsidR="0060799F">
        <w:rPr>
          <w:rFonts w:cstheme="minorHAnsi"/>
          <w:bCs/>
        </w:rPr>
        <w:t xml:space="preserve">forwarded in due course. </w:t>
      </w:r>
    </w:p>
    <w:p w14:paraId="0DFAD1E4" w14:textId="77777777" w:rsidR="007C1715" w:rsidRPr="007C1715" w:rsidRDefault="007C1715" w:rsidP="007C1715">
      <w:pPr>
        <w:spacing w:after="0" w:line="240" w:lineRule="auto"/>
        <w:rPr>
          <w:rFonts w:cstheme="minorHAnsi"/>
          <w:bCs/>
        </w:rPr>
      </w:pPr>
    </w:p>
    <w:p w14:paraId="34F0A443" w14:textId="1407DC58" w:rsidR="007C1715" w:rsidRPr="00D70147" w:rsidRDefault="007C1715" w:rsidP="00D70147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 w:rsidRPr="00D70147">
        <w:rPr>
          <w:rFonts w:cstheme="minorHAnsi"/>
          <w:bCs/>
        </w:rPr>
        <w:t xml:space="preserve">To consider remedial costs for the pavilion. </w:t>
      </w:r>
    </w:p>
    <w:p w14:paraId="35739E38" w14:textId="23BED2E9" w:rsidR="007C1715" w:rsidRDefault="007C1715" w:rsidP="007C1715">
      <w:pPr>
        <w:spacing w:after="0" w:line="240" w:lineRule="auto"/>
        <w:rPr>
          <w:rFonts w:cstheme="minorHAnsi"/>
          <w:bCs/>
        </w:rPr>
      </w:pPr>
    </w:p>
    <w:p w14:paraId="6AADF4A2" w14:textId="1C7FE910" w:rsidR="007C1715" w:rsidRDefault="007C1715" w:rsidP="007C171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Clerk was still awaiting quotes for the weatherboarding but quotes for replacement doors had been received. </w:t>
      </w:r>
    </w:p>
    <w:p w14:paraId="721CBF2F" w14:textId="77777777" w:rsidR="001E3D93" w:rsidRPr="001E3D93" w:rsidRDefault="001E3D93" w:rsidP="007C1715">
      <w:pPr>
        <w:spacing w:after="0" w:line="240" w:lineRule="auto"/>
        <w:rPr>
          <w:rFonts w:cstheme="minorHAnsi"/>
          <w:b/>
        </w:rPr>
      </w:pPr>
    </w:p>
    <w:p w14:paraId="1E02F182" w14:textId="3EC04F70" w:rsidR="007C1715" w:rsidRPr="001E3D93" w:rsidRDefault="007C1715" w:rsidP="007C1715">
      <w:pPr>
        <w:spacing w:after="0" w:line="240" w:lineRule="auto"/>
        <w:rPr>
          <w:rFonts w:cstheme="minorHAnsi"/>
          <w:b/>
        </w:rPr>
      </w:pPr>
      <w:r w:rsidRPr="001E3D93">
        <w:rPr>
          <w:rFonts w:cstheme="minorHAnsi"/>
          <w:b/>
        </w:rPr>
        <w:t>The Council agreed to progress with the replacement door quote for £</w:t>
      </w:r>
      <w:r w:rsidR="001E3D93" w:rsidRPr="001E3D93">
        <w:rPr>
          <w:rFonts w:cstheme="minorHAnsi"/>
          <w:b/>
        </w:rPr>
        <w:t xml:space="preserve">981 including </w:t>
      </w:r>
      <w:r w:rsidR="001E3D93">
        <w:rPr>
          <w:rFonts w:cstheme="minorHAnsi"/>
          <w:b/>
        </w:rPr>
        <w:t xml:space="preserve">an </w:t>
      </w:r>
      <w:r w:rsidR="001E3D93" w:rsidRPr="001E3D93">
        <w:rPr>
          <w:rFonts w:cstheme="minorHAnsi"/>
          <w:b/>
        </w:rPr>
        <w:t>upgrade to fire level</w:t>
      </w:r>
      <w:r w:rsidR="001E3D93">
        <w:rPr>
          <w:rFonts w:cstheme="minorHAnsi"/>
          <w:b/>
        </w:rPr>
        <w:t xml:space="preserve"> standard.</w:t>
      </w:r>
    </w:p>
    <w:p w14:paraId="2C679015" w14:textId="77777777" w:rsidR="007C1715" w:rsidRPr="007C1715" w:rsidRDefault="007C1715" w:rsidP="007C1715">
      <w:pPr>
        <w:spacing w:after="0" w:line="240" w:lineRule="auto"/>
        <w:rPr>
          <w:rFonts w:cstheme="minorHAnsi"/>
          <w:bCs/>
        </w:rPr>
      </w:pPr>
    </w:p>
    <w:p w14:paraId="0EDA690C" w14:textId="5A09B7A2" w:rsidR="007C1715" w:rsidRPr="00D70147" w:rsidRDefault="007C1715" w:rsidP="00D70147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 w:rsidRPr="00D70147">
        <w:rPr>
          <w:rFonts w:cstheme="minorHAnsi"/>
        </w:rPr>
        <w:t>Items for Reporting or Inclusion in Future Agendas.</w:t>
      </w:r>
    </w:p>
    <w:p w14:paraId="0FD35E04" w14:textId="1281492A" w:rsidR="007C1715" w:rsidRDefault="007C1715" w:rsidP="007C1715">
      <w:pPr>
        <w:spacing w:after="0" w:line="240" w:lineRule="auto"/>
        <w:rPr>
          <w:rFonts w:cstheme="minorHAnsi"/>
          <w:bCs/>
        </w:rPr>
      </w:pPr>
    </w:p>
    <w:p w14:paraId="4218658C" w14:textId="77777777" w:rsidR="001D08DB" w:rsidRDefault="001E3D93" w:rsidP="007C171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The Chairman asked the Clerk to thank the Fete for a great effort at the weekend.</w:t>
      </w:r>
    </w:p>
    <w:p w14:paraId="6F9C17F5" w14:textId="46BE32F6" w:rsidR="004D0166" w:rsidRDefault="001D08DB" w:rsidP="007C171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Clerk was asked to </w:t>
      </w:r>
      <w:proofErr w:type="gramStart"/>
      <w:r>
        <w:rPr>
          <w:rFonts w:cstheme="minorHAnsi"/>
          <w:bCs/>
        </w:rPr>
        <w:t>look into</w:t>
      </w:r>
      <w:proofErr w:type="gramEnd"/>
      <w:r>
        <w:rPr>
          <w:rFonts w:cstheme="minorHAnsi"/>
          <w:bCs/>
        </w:rPr>
        <w:t xml:space="preserve"> the situation on the temporary events licensing</w:t>
      </w:r>
      <w:r w:rsidR="0060799F">
        <w:rPr>
          <w:rFonts w:cstheme="minorHAnsi"/>
          <w:bCs/>
        </w:rPr>
        <w:t xml:space="preserve"> with WDC. </w:t>
      </w:r>
    </w:p>
    <w:p w14:paraId="04E08B3B" w14:textId="150ADF87" w:rsidR="007C1715" w:rsidRDefault="0060799F" w:rsidP="007C171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It was noted that ther</w:t>
      </w:r>
      <w:r w:rsidR="004D0166">
        <w:rPr>
          <w:rFonts w:cstheme="minorHAnsi"/>
          <w:bCs/>
        </w:rPr>
        <w:t xml:space="preserve">e </w:t>
      </w:r>
      <w:r>
        <w:rPr>
          <w:rFonts w:cstheme="minorHAnsi"/>
          <w:bCs/>
        </w:rPr>
        <w:t xml:space="preserve">were </w:t>
      </w:r>
      <w:r w:rsidR="004D0166">
        <w:rPr>
          <w:rFonts w:cstheme="minorHAnsi"/>
          <w:bCs/>
        </w:rPr>
        <w:t xml:space="preserve">also chairs in the Cricket Barn which </w:t>
      </w:r>
      <w:r w:rsidR="00E6525F">
        <w:rPr>
          <w:rFonts w:cstheme="minorHAnsi"/>
          <w:bCs/>
        </w:rPr>
        <w:t>might</w:t>
      </w:r>
      <w:r w:rsidR="004D0166">
        <w:rPr>
          <w:rFonts w:cstheme="minorHAnsi"/>
          <w:bCs/>
        </w:rPr>
        <w:t xml:space="preserve"> be disposed of if not required by the Fete</w:t>
      </w:r>
      <w:r>
        <w:rPr>
          <w:rFonts w:cstheme="minorHAnsi"/>
          <w:bCs/>
        </w:rPr>
        <w:t xml:space="preserve"> </w:t>
      </w:r>
      <w:r w:rsidR="00E6525F">
        <w:rPr>
          <w:rFonts w:cstheme="minorHAnsi"/>
          <w:bCs/>
        </w:rPr>
        <w:t>for</w:t>
      </w:r>
      <w:r>
        <w:rPr>
          <w:rFonts w:cstheme="minorHAnsi"/>
          <w:bCs/>
        </w:rPr>
        <w:t xml:space="preserve"> future years – The club and fete committee could liaise to arrange. </w:t>
      </w:r>
    </w:p>
    <w:p w14:paraId="3A16F12A" w14:textId="3CCCCFD0" w:rsidR="00AE0205" w:rsidRDefault="00AE0205" w:rsidP="007C171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The</w:t>
      </w:r>
      <w:r w:rsidR="001D08DB">
        <w:rPr>
          <w:rFonts w:cstheme="minorHAnsi"/>
          <w:bCs/>
        </w:rPr>
        <w:t xml:space="preserve"> storage capacity at the Croft Barn needs to be addressed on a future agenda</w:t>
      </w:r>
      <w:r w:rsidR="0060799F">
        <w:rPr>
          <w:rFonts w:cstheme="minorHAnsi"/>
          <w:bCs/>
        </w:rPr>
        <w:t xml:space="preserve"> as the Fete Committee were struggling for space and hoped the Scout Group could be moved to another location. </w:t>
      </w:r>
    </w:p>
    <w:p w14:paraId="44965E84" w14:textId="070BD3A3" w:rsidR="001D08DB" w:rsidRDefault="001D08DB" w:rsidP="007C171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danger to walkers up Jib Jacks Hill </w:t>
      </w:r>
      <w:r w:rsidR="004D0166">
        <w:rPr>
          <w:rFonts w:cstheme="minorHAnsi"/>
          <w:bCs/>
        </w:rPr>
        <w:t xml:space="preserve">was highlighted again. Some additional signage </w:t>
      </w:r>
      <w:r w:rsidR="00796A38">
        <w:rPr>
          <w:rFonts w:cstheme="minorHAnsi"/>
          <w:bCs/>
        </w:rPr>
        <w:t xml:space="preserve">(4 signs) could be installed up to £250 to promote other walking routes. </w:t>
      </w:r>
    </w:p>
    <w:p w14:paraId="6BFCA881" w14:textId="77777777" w:rsidR="007C1715" w:rsidRPr="002172CE" w:rsidRDefault="007C1715" w:rsidP="001E3D93">
      <w:pPr>
        <w:spacing w:after="0" w:line="240" w:lineRule="auto"/>
        <w:rPr>
          <w:rFonts w:cstheme="minorHAnsi"/>
        </w:rPr>
      </w:pPr>
    </w:p>
    <w:p w14:paraId="747F9E78" w14:textId="4FAE1CB3" w:rsidR="000B4D4E" w:rsidRPr="007C1715" w:rsidRDefault="007C1715" w:rsidP="007C1715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Meetings:</w:t>
      </w:r>
      <w:r>
        <w:rPr>
          <w:rFonts w:cstheme="minorHAnsi"/>
          <w:b/>
        </w:rPr>
        <w:t xml:space="preserve"> </w:t>
      </w:r>
      <w:r>
        <w:rPr>
          <w:rFonts w:cstheme="minorHAnsi"/>
          <w:bCs/>
        </w:rPr>
        <w:t>3rd October 2022.</w:t>
      </w:r>
    </w:p>
    <w:p w14:paraId="26A5E12E" w14:textId="06140C89" w:rsidR="00C569EC" w:rsidRPr="0060180D" w:rsidRDefault="00764C11" w:rsidP="00BC7EBD">
      <w:pPr>
        <w:pStyle w:val="ListParagraph"/>
        <w:spacing w:after="0" w:line="240" w:lineRule="auto"/>
        <w:ind w:left="0"/>
        <w:contextualSpacing w:val="0"/>
        <w:rPr>
          <w:rFonts w:cstheme="minorHAnsi"/>
        </w:rPr>
      </w:pPr>
      <w:r>
        <w:rPr>
          <w:rFonts w:cstheme="minorHAnsi"/>
          <w:bCs/>
        </w:rPr>
        <w:t xml:space="preserve">Meeting closed at </w:t>
      </w:r>
      <w:r w:rsidR="004D0166">
        <w:rPr>
          <w:rFonts w:cstheme="minorHAnsi"/>
          <w:bCs/>
        </w:rPr>
        <w:t>9.00</w:t>
      </w:r>
      <w:r w:rsidRPr="0060180D">
        <w:rPr>
          <w:rFonts w:cstheme="minorHAnsi"/>
          <w:bCs/>
        </w:rPr>
        <w:t>pm</w:t>
      </w:r>
      <w:r w:rsidR="00C22DE8" w:rsidRPr="0060180D">
        <w:rPr>
          <w:rFonts w:cstheme="minorHAnsi"/>
          <w:bCs/>
        </w:rPr>
        <w:t>.</w:t>
      </w:r>
    </w:p>
    <w:sectPr w:rsidR="00C569EC" w:rsidRPr="0060180D" w:rsidSect="0052234E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207D" w14:textId="77777777" w:rsidR="009D41D0" w:rsidRDefault="009D41D0" w:rsidP="00FA4D49">
      <w:pPr>
        <w:spacing w:after="0" w:line="240" w:lineRule="auto"/>
      </w:pPr>
      <w:r>
        <w:separator/>
      </w:r>
    </w:p>
  </w:endnote>
  <w:endnote w:type="continuationSeparator" w:id="0">
    <w:p w14:paraId="3AD258FF" w14:textId="77777777" w:rsidR="009D41D0" w:rsidRDefault="009D41D0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68C8" w14:textId="77777777" w:rsidR="009D41D0" w:rsidRDefault="009D41D0" w:rsidP="00FA4D49">
      <w:pPr>
        <w:spacing w:after="0" w:line="240" w:lineRule="auto"/>
      </w:pPr>
      <w:r>
        <w:separator/>
      </w:r>
    </w:p>
  </w:footnote>
  <w:footnote w:type="continuationSeparator" w:id="0">
    <w:p w14:paraId="463B03AD" w14:textId="77777777" w:rsidR="009D41D0" w:rsidRDefault="009D41D0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47F"/>
    <w:multiLevelType w:val="hybridMultilevel"/>
    <w:tmpl w:val="98EE5DBC"/>
    <w:lvl w:ilvl="0" w:tplc="14160B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3586"/>
    <w:multiLevelType w:val="hybridMultilevel"/>
    <w:tmpl w:val="79A04CFC"/>
    <w:lvl w:ilvl="0" w:tplc="033A2B6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74FE"/>
    <w:multiLevelType w:val="hybridMultilevel"/>
    <w:tmpl w:val="086C5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1C3"/>
    <w:multiLevelType w:val="hybridMultilevel"/>
    <w:tmpl w:val="BC26AFB8"/>
    <w:lvl w:ilvl="0" w:tplc="DA10255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40BF5"/>
    <w:multiLevelType w:val="hybridMultilevel"/>
    <w:tmpl w:val="597EB6EA"/>
    <w:lvl w:ilvl="0" w:tplc="FFBC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7F58"/>
    <w:multiLevelType w:val="hybridMultilevel"/>
    <w:tmpl w:val="B98A6ACA"/>
    <w:lvl w:ilvl="0" w:tplc="3B56D8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67EFC"/>
    <w:multiLevelType w:val="hybridMultilevel"/>
    <w:tmpl w:val="23887408"/>
    <w:lvl w:ilvl="0" w:tplc="B4582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C01C4"/>
    <w:multiLevelType w:val="hybridMultilevel"/>
    <w:tmpl w:val="45367564"/>
    <w:lvl w:ilvl="0" w:tplc="187EE5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6439A"/>
    <w:multiLevelType w:val="hybridMultilevel"/>
    <w:tmpl w:val="E752B750"/>
    <w:lvl w:ilvl="0" w:tplc="5950C88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5021D"/>
    <w:multiLevelType w:val="hybridMultilevel"/>
    <w:tmpl w:val="7EC6D816"/>
    <w:lvl w:ilvl="0" w:tplc="ACAA766C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768AF"/>
    <w:multiLevelType w:val="hybridMultilevel"/>
    <w:tmpl w:val="7A44E264"/>
    <w:lvl w:ilvl="0" w:tplc="17B260C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C077DD"/>
    <w:multiLevelType w:val="hybridMultilevel"/>
    <w:tmpl w:val="C9A6917A"/>
    <w:lvl w:ilvl="0" w:tplc="61CE999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73501"/>
    <w:multiLevelType w:val="hybridMultilevel"/>
    <w:tmpl w:val="C6869D90"/>
    <w:lvl w:ilvl="0" w:tplc="AEE06D76">
      <w:start w:val="89"/>
      <w:numFmt w:val="decimal"/>
      <w:lvlText w:val="%1."/>
      <w:lvlJc w:val="left"/>
      <w:pPr>
        <w:ind w:left="794" w:hanging="434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692F73"/>
    <w:multiLevelType w:val="hybridMultilevel"/>
    <w:tmpl w:val="AAAACC84"/>
    <w:lvl w:ilvl="0" w:tplc="938E53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357A4"/>
    <w:multiLevelType w:val="hybridMultilevel"/>
    <w:tmpl w:val="330E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B5A15"/>
    <w:multiLevelType w:val="hybridMultilevel"/>
    <w:tmpl w:val="56A2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77946"/>
    <w:multiLevelType w:val="hybridMultilevel"/>
    <w:tmpl w:val="6B868CCC"/>
    <w:lvl w:ilvl="0" w:tplc="DD76A5AA">
      <w:start w:val="1"/>
      <w:numFmt w:val="upperRoman"/>
      <w:lvlText w:val="(%1)"/>
      <w:lvlJc w:val="left"/>
      <w:pPr>
        <w:ind w:left="1004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4D7348B"/>
    <w:multiLevelType w:val="hybridMultilevel"/>
    <w:tmpl w:val="FD02E32E"/>
    <w:lvl w:ilvl="0" w:tplc="DC1E075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D0ECD"/>
    <w:multiLevelType w:val="hybridMultilevel"/>
    <w:tmpl w:val="A1F84D16"/>
    <w:lvl w:ilvl="0" w:tplc="4AC0163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30640"/>
    <w:multiLevelType w:val="hybridMultilevel"/>
    <w:tmpl w:val="C694D150"/>
    <w:lvl w:ilvl="0" w:tplc="0950AE5A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C744D0"/>
    <w:multiLevelType w:val="hybridMultilevel"/>
    <w:tmpl w:val="5B8A0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373664">
    <w:abstractNumId w:val="4"/>
  </w:num>
  <w:num w:numId="2" w16cid:durableId="765079637">
    <w:abstractNumId w:val="15"/>
  </w:num>
  <w:num w:numId="3" w16cid:durableId="7750563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3597444">
    <w:abstractNumId w:val="21"/>
  </w:num>
  <w:num w:numId="5" w16cid:durableId="4070760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0611183">
    <w:abstractNumId w:val="15"/>
  </w:num>
  <w:num w:numId="7" w16cid:durableId="828793362">
    <w:abstractNumId w:val="14"/>
  </w:num>
  <w:num w:numId="8" w16cid:durableId="2089617728">
    <w:abstractNumId w:val="5"/>
  </w:num>
  <w:num w:numId="9" w16cid:durableId="1891456576">
    <w:abstractNumId w:val="18"/>
  </w:num>
  <w:num w:numId="10" w16cid:durableId="754785052">
    <w:abstractNumId w:val="3"/>
  </w:num>
  <w:num w:numId="11" w16cid:durableId="2124613385">
    <w:abstractNumId w:val="12"/>
  </w:num>
  <w:num w:numId="12" w16cid:durableId="13842106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8514675">
    <w:abstractNumId w:val="19"/>
  </w:num>
  <w:num w:numId="14" w16cid:durableId="380328746">
    <w:abstractNumId w:val="27"/>
  </w:num>
  <w:num w:numId="15" w16cid:durableId="777020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3660002">
    <w:abstractNumId w:val="22"/>
  </w:num>
  <w:num w:numId="17" w16cid:durableId="951977158">
    <w:abstractNumId w:val="1"/>
  </w:num>
  <w:num w:numId="18" w16cid:durableId="1592161400">
    <w:abstractNumId w:val="23"/>
  </w:num>
  <w:num w:numId="19" w16cid:durableId="184952732">
    <w:abstractNumId w:val="17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9568428">
    <w:abstractNumId w:val="7"/>
  </w:num>
  <w:num w:numId="21" w16cid:durableId="1200167862">
    <w:abstractNumId w:val="28"/>
  </w:num>
  <w:num w:numId="22" w16cid:durableId="1655380222">
    <w:abstractNumId w:val="2"/>
  </w:num>
  <w:num w:numId="23" w16cid:durableId="728765116">
    <w:abstractNumId w:val="0"/>
  </w:num>
  <w:num w:numId="24" w16cid:durableId="278534306">
    <w:abstractNumId w:val="6"/>
  </w:num>
  <w:num w:numId="25" w16cid:durableId="60181021">
    <w:abstractNumId w:val="24"/>
  </w:num>
  <w:num w:numId="26" w16cid:durableId="1121150779">
    <w:abstractNumId w:val="20"/>
  </w:num>
  <w:num w:numId="27" w16cid:durableId="1565749841">
    <w:abstractNumId w:val="11"/>
  </w:num>
  <w:num w:numId="28" w16cid:durableId="50547218">
    <w:abstractNumId w:val="26"/>
  </w:num>
  <w:num w:numId="29" w16cid:durableId="1287079495">
    <w:abstractNumId w:val="16"/>
  </w:num>
  <w:num w:numId="30" w16cid:durableId="77992088">
    <w:abstractNumId w:val="25"/>
  </w:num>
  <w:num w:numId="31" w16cid:durableId="819731367">
    <w:abstractNumId w:val="9"/>
  </w:num>
  <w:num w:numId="32" w16cid:durableId="1252469433">
    <w:abstractNumId w:val="8"/>
  </w:num>
  <w:num w:numId="33" w16cid:durableId="1598489189">
    <w:abstractNumId w:val="10"/>
  </w:num>
  <w:num w:numId="34" w16cid:durableId="15812576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7ED"/>
    <w:rsid w:val="00010F6E"/>
    <w:rsid w:val="000157D8"/>
    <w:rsid w:val="00016CAE"/>
    <w:rsid w:val="00021D05"/>
    <w:rsid w:val="00025549"/>
    <w:rsid w:val="000258AC"/>
    <w:rsid w:val="00025CD0"/>
    <w:rsid w:val="00026A84"/>
    <w:rsid w:val="00030C08"/>
    <w:rsid w:val="000345C5"/>
    <w:rsid w:val="000427C5"/>
    <w:rsid w:val="00046BDB"/>
    <w:rsid w:val="00060D3C"/>
    <w:rsid w:val="00061C07"/>
    <w:rsid w:val="0006235B"/>
    <w:rsid w:val="00063F5A"/>
    <w:rsid w:val="000758F6"/>
    <w:rsid w:val="0008083A"/>
    <w:rsid w:val="00081C87"/>
    <w:rsid w:val="00085E08"/>
    <w:rsid w:val="00090D79"/>
    <w:rsid w:val="000915DC"/>
    <w:rsid w:val="00093D37"/>
    <w:rsid w:val="00093E66"/>
    <w:rsid w:val="00095CBF"/>
    <w:rsid w:val="000A025C"/>
    <w:rsid w:val="000A0AA7"/>
    <w:rsid w:val="000A0EE1"/>
    <w:rsid w:val="000B0678"/>
    <w:rsid w:val="000B0C14"/>
    <w:rsid w:val="000B29C1"/>
    <w:rsid w:val="000B4D4E"/>
    <w:rsid w:val="000C05E8"/>
    <w:rsid w:val="000C1468"/>
    <w:rsid w:val="000C23B5"/>
    <w:rsid w:val="000C25F9"/>
    <w:rsid w:val="000C5837"/>
    <w:rsid w:val="000D09D6"/>
    <w:rsid w:val="000D4006"/>
    <w:rsid w:val="000D5413"/>
    <w:rsid w:val="000D60C9"/>
    <w:rsid w:val="000E4903"/>
    <w:rsid w:val="000E57C2"/>
    <w:rsid w:val="000E5A32"/>
    <w:rsid w:val="000E7158"/>
    <w:rsid w:val="000F1687"/>
    <w:rsid w:val="000F19BC"/>
    <w:rsid w:val="000F2441"/>
    <w:rsid w:val="000F40C4"/>
    <w:rsid w:val="000F5A9C"/>
    <w:rsid w:val="000F7570"/>
    <w:rsid w:val="00104C52"/>
    <w:rsid w:val="0011335B"/>
    <w:rsid w:val="00141830"/>
    <w:rsid w:val="00146F9C"/>
    <w:rsid w:val="001523D4"/>
    <w:rsid w:val="00152711"/>
    <w:rsid w:val="001625CE"/>
    <w:rsid w:val="00166F02"/>
    <w:rsid w:val="001677AE"/>
    <w:rsid w:val="0017107A"/>
    <w:rsid w:val="0017351E"/>
    <w:rsid w:val="00175707"/>
    <w:rsid w:val="001768BA"/>
    <w:rsid w:val="00182315"/>
    <w:rsid w:val="001866DB"/>
    <w:rsid w:val="0018756F"/>
    <w:rsid w:val="00187EB5"/>
    <w:rsid w:val="00192C4E"/>
    <w:rsid w:val="001971AC"/>
    <w:rsid w:val="001B011B"/>
    <w:rsid w:val="001B308F"/>
    <w:rsid w:val="001D08DB"/>
    <w:rsid w:val="001D3816"/>
    <w:rsid w:val="001D7ED5"/>
    <w:rsid w:val="001E0199"/>
    <w:rsid w:val="001E3D93"/>
    <w:rsid w:val="001E3DEA"/>
    <w:rsid w:val="001E45CE"/>
    <w:rsid w:val="001E77A7"/>
    <w:rsid w:val="001F0D12"/>
    <w:rsid w:val="001F2E75"/>
    <w:rsid w:val="001F2FEF"/>
    <w:rsid w:val="001F4F0B"/>
    <w:rsid w:val="001F5183"/>
    <w:rsid w:val="001F5338"/>
    <w:rsid w:val="00200481"/>
    <w:rsid w:val="002004B7"/>
    <w:rsid w:val="00204B71"/>
    <w:rsid w:val="00204FAE"/>
    <w:rsid w:val="0021561D"/>
    <w:rsid w:val="0021675E"/>
    <w:rsid w:val="002172CE"/>
    <w:rsid w:val="002241EE"/>
    <w:rsid w:val="00225E8F"/>
    <w:rsid w:val="0023387A"/>
    <w:rsid w:val="00237E0F"/>
    <w:rsid w:val="00240503"/>
    <w:rsid w:val="00254614"/>
    <w:rsid w:val="00256CF4"/>
    <w:rsid w:val="00264340"/>
    <w:rsid w:val="00266437"/>
    <w:rsid w:val="0026644D"/>
    <w:rsid w:val="00273203"/>
    <w:rsid w:val="00273FE7"/>
    <w:rsid w:val="00274D19"/>
    <w:rsid w:val="00276332"/>
    <w:rsid w:val="002763FC"/>
    <w:rsid w:val="00280CDC"/>
    <w:rsid w:val="00285520"/>
    <w:rsid w:val="00293C86"/>
    <w:rsid w:val="00295582"/>
    <w:rsid w:val="00295D8E"/>
    <w:rsid w:val="002A0594"/>
    <w:rsid w:val="002A2690"/>
    <w:rsid w:val="002A422B"/>
    <w:rsid w:val="002A53E1"/>
    <w:rsid w:val="002A6039"/>
    <w:rsid w:val="002A6348"/>
    <w:rsid w:val="002A66D4"/>
    <w:rsid w:val="002B2F86"/>
    <w:rsid w:val="002B55D6"/>
    <w:rsid w:val="002B6098"/>
    <w:rsid w:val="002B6AEC"/>
    <w:rsid w:val="002B6DFA"/>
    <w:rsid w:val="002C18DC"/>
    <w:rsid w:val="002C41A0"/>
    <w:rsid w:val="002C4A3C"/>
    <w:rsid w:val="002C51CE"/>
    <w:rsid w:val="002D6E20"/>
    <w:rsid w:val="002E1FBD"/>
    <w:rsid w:val="002F2FA9"/>
    <w:rsid w:val="002F7F89"/>
    <w:rsid w:val="00301DDE"/>
    <w:rsid w:val="00304380"/>
    <w:rsid w:val="00310EDC"/>
    <w:rsid w:val="00311B43"/>
    <w:rsid w:val="0031204D"/>
    <w:rsid w:val="00315288"/>
    <w:rsid w:val="003216FC"/>
    <w:rsid w:val="003218D4"/>
    <w:rsid w:val="00322E56"/>
    <w:rsid w:val="00326CD5"/>
    <w:rsid w:val="003366A3"/>
    <w:rsid w:val="00340211"/>
    <w:rsid w:val="00340341"/>
    <w:rsid w:val="003406DA"/>
    <w:rsid w:val="00345872"/>
    <w:rsid w:val="003463D4"/>
    <w:rsid w:val="0035056F"/>
    <w:rsid w:val="00351BA3"/>
    <w:rsid w:val="00352A57"/>
    <w:rsid w:val="00352F6B"/>
    <w:rsid w:val="0035311C"/>
    <w:rsid w:val="00354DC3"/>
    <w:rsid w:val="00362942"/>
    <w:rsid w:val="0036341E"/>
    <w:rsid w:val="00373EBC"/>
    <w:rsid w:val="00375065"/>
    <w:rsid w:val="0037567D"/>
    <w:rsid w:val="00382295"/>
    <w:rsid w:val="00385718"/>
    <w:rsid w:val="003858D7"/>
    <w:rsid w:val="00390525"/>
    <w:rsid w:val="003932B5"/>
    <w:rsid w:val="003935AA"/>
    <w:rsid w:val="00394160"/>
    <w:rsid w:val="00397E25"/>
    <w:rsid w:val="003A19F6"/>
    <w:rsid w:val="003A1E09"/>
    <w:rsid w:val="003A406D"/>
    <w:rsid w:val="003B298B"/>
    <w:rsid w:val="003B3357"/>
    <w:rsid w:val="003B4D78"/>
    <w:rsid w:val="003B6C3D"/>
    <w:rsid w:val="003C1F6F"/>
    <w:rsid w:val="003C6424"/>
    <w:rsid w:val="003D722B"/>
    <w:rsid w:val="003E1023"/>
    <w:rsid w:val="003E20A1"/>
    <w:rsid w:val="003E3230"/>
    <w:rsid w:val="003E58A6"/>
    <w:rsid w:val="003E696C"/>
    <w:rsid w:val="003F3AB6"/>
    <w:rsid w:val="003F4240"/>
    <w:rsid w:val="003F6BD5"/>
    <w:rsid w:val="003F79DE"/>
    <w:rsid w:val="00421127"/>
    <w:rsid w:val="00435B3F"/>
    <w:rsid w:val="00441445"/>
    <w:rsid w:val="00441E6E"/>
    <w:rsid w:val="00444724"/>
    <w:rsid w:val="00445024"/>
    <w:rsid w:val="004463A4"/>
    <w:rsid w:val="00446E7E"/>
    <w:rsid w:val="00447AED"/>
    <w:rsid w:val="00453C5F"/>
    <w:rsid w:val="00455FA5"/>
    <w:rsid w:val="00457531"/>
    <w:rsid w:val="0047044C"/>
    <w:rsid w:val="00474B00"/>
    <w:rsid w:val="00475371"/>
    <w:rsid w:val="00476CE6"/>
    <w:rsid w:val="004827D1"/>
    <w:rsid w:val="00485877"/>
    <w:rsid w:val="00495977"/>
    <w:rsid w:val="004A0598"/>
    <w:rsid w:val="004A11D6"/>
    <w:rsid w:val="004A1D2B"/>
    <w:rsid w:val="004A6AC9"/>
    <w:rsid w:val="004B4C71"/>
    <w:rsid w:val="004C12D8"/>
    <w:rsid w:val="004C2AE4"/>
    <w:rsid w:val="004C401C"/>
    <w:rsid w:val="004C5DF9"/>
    <w:rsid w:val="004C6A29"/>
    <w:rsid w:val="004D0166"/>
    <w:rsid w:val="004D3F71"/>
    <w:rsid w:val="004D4785"/>
    <w:rsid w:val="004E0C50"/>
    <w:rsid w:val="004E2C12"/>
    <w:rsid w:val="004E4506"/>
    <w:rsid w:val="004E7D4C"/>
    <w:rsid w:val="004F2C88"/>
    <w:rsid w:val="004F473F"/>
    <w:rsid w:val="004F7573"/>
    <w:rsid w:val="0050236E"/>
    <w:rsid w:val="00502F60"/>
    <w:rsid w:val="005033CF"/>
    <w:rsid w:val="00504A57"/>
    <w:rsid w:val="00506671"/>
    <w:rsid w:val="00510FFE"/>
    <w:rsid w:val="0051136D"/>
    <w:rsid w:val="0052008A"/>
    <w:rsid w:val="0052234E"/>
    <w:rsid w:val="005229A7"/>
    <w:rsid w:val="0053203B"/>
    <w:rsid w:val="005332FD"/>
    <w:rsid w:val="00550E07"/>
    <w:rsid w:val="00552446"/>
    <w:rsid w:val="0055495A"/>
    <w:rsid w:val="00555EB0"/>
    <w:rsid w:val="00560059"/>
    <w:rsid w:val="00560C17"/>
    <w:rsid w:val="00561064"/>
    <w:rsid w:val="0056195D"/>
    <w:rsid w:val="005639F2"/>
    <w:rsid w:val="00563FE4"/>
    <w:rsid w:val="00564E84"/>
    <w:rsid w:val="00573FBC"/>
    <w:rsid w:val="0058314A"/>
    <w:rsid w:val="00585FB7"/>
    <w:rsid w:val="005879B8"/>
    <w:rsid w:val="0059195E"/>
    <w:rsid w:val="005956F6"/>
    <w:rsid w:val="00596012"/>
    <w:rsid w:val="005A00EE"/>
    <w:rsid w:val="005A0771"/>
    <w:rsid w:val="005A767C"/>
    <w:rsid w:val="005B3272"/>
    <w:rsid w:val="005C46A9"/>
    <w:rsid w:val="005C483D"/>
    <w:rsid w:val="005D159C"/>
    <w:rsid w:val="005D2D6A"/>
    <w:rsid w:val="005D74E3"/>
    <w:rsid w:val="005E14DA"/>
    <w:rsid w:val="005E1D42"/>
    <w:rsid w:val="005E24D5"/>
    <w:rsid w:val="005E27FF"/>
    <w:rsid w:val="005E47E2"/>
    <w:rsid w:val="005F114C"/>
    <w:rsid w:val="005F3F7C"/>
    <w:rsid w:val="005F4863"/>
    <w:rsid w:val="005F5973"/>
    <w:rsid w:val="005F60B4"/>
    <w:rsid w:val="0060180D"/>
    <w:rsid w:val="006031CB"/>
    <w:rsid w:val="00604192"/>
    <w:rsid w:val="0060427A"/>
    <w:rsid w:val="00604F67"/>
    <w:rsid w:val="00605E5D"/>
    <w:rsid w:val="0060799F"/>
    <w:rsid w:val="00613AC8"/>
    <w:rsid w:val="00617A99"/>
    <w:rsid w:val="0062037B"/>
    <w:rsid w:val="00621F0B"/>
    <w:rsid w:val="006245C5"/>
    <w:rsid w:val="006321E8"/>
    <w:rsid w:val="0063225C"/>
    <w:rsid w:val="00632AA0"/>
    <w:rsid w:val="00635D9E"/>
    <w:rsid w:val="00641C34"/>
    <w:rsid w:val="00650D60"/>
    <w:rsid w:val="00653B32"/>
    <w:rsid w:val="006553C2"/>
    <w:rsid w:val="00657E1B"/>
    <w:rsid w:val="00665FC8"/>
    <w:rsid w:val="00674282"/>
    <w:rsid w:val="00675C2A"/>
    <w:rsid w:val="00676C48"/>
    <w:rsid w:val="0068004C"/>
    <w:rsid w:val="0068267E"/>
    <w:rsid w:val="0068433B"/>
    <w:rsid w:val="00685C21"/>
    <w:rsid w:val="00693855"/>
    <w:rsid w:val="006946E5"/>
    <w:rsid w:val="00697E4D"/>
    <w:rsid w:val="006A25E2"/>
    <w:rsid w:val="006A3755"/>
    <w:rsid w:val="006B0893"/>
    <w:rsid w:val="006B376B"/>
    <w:rsid w:val="006B6F1B"/>
    <w:rsid w:val="006C34F7"/>
    <w:rsid w:val="006C47C7"/>
    <w:rsid w:val="006E02EE"/>
    <w:rsid w:val="006E30C4"/>
    <w:rsid w:val="006E3A00"/>
    <w:rsid w:val="006F0AD3"/>
    <w:rsid w:val="006F6A49"/>
    <w:rsid w:val="006F74D3"/>
    <w:rsid w:val="0070281E"/>
    <w:rsid w:val="007064F4"/>
    <w:rsid w:val="00710BDF"/>
    <w:rsid w:val="007217E8"/>
    <w:rsid w:val="00725133"/>
    <w:rsid w:val="00726B55"/>
    <w:rsid w:val="00727C98"/>
    <w:rsid w:val="00735173"/>
    <w:rsid w:val="0074315D"/>
    <w:rsid w:val="007459CC"/>
    <w:rsid w:val="007479FA"/>
    <w:rsid w:val="00750A85"/>
    <w:rsid w:val="00750AA7"/>
    <w:rsid w:val="00753753"/>
    <w:rsid w:val="00753D64"/>
    <w:rsid w:val="00755810"/>
    <w:rsid w:val="00756F2A"/>
    <w:rsid w:val="00764C11"/>
    <w:rsid w:val="00765D34"/>
    <w:rsid w:val="0076707E"/>
    <w:rsid w:val="007730CE"/>
    <w:rsid w:val="00773CCD"/>
    <w:rsid w:val="00775628"/>
    <w:rsid w:val="0078158C"/>
    <w:rsid w:val="00781EBF"/>
    <w:rsid w:val="0078217D"/>
    <w:rsid w:val="007854FD"/>
    <w:rsid w:val="007867D1"/>
    <w:rsid w:val="00796A38"/>
    <w:rsid w:val="007A20E8"/>
    <w:rsid w:val="007B42CA"/>
    <w:rsid w:val="007B62D6"/>
    <w:rsid w:val="007C04E2"/>
    <w:rsid w:val="007C0C93"/>
    <w:rsid w:val="007C1715"/>
    <w:rsid w:val="007C256F"/>
    <w:rsid w:val="007C288C"/>
    <w:rsid w:val="007C5801"/>
    <w:rsid w:val="007D5717"/>
    <w:rsid w:val="007E0B00"/>
    <w:rsid w:val="007E1A61"/>
    <w:rsid w:val="007E1C82"/>
    <w:rsid w:val="007E2F97"/>
    <w:rsid w:val="007E5AA4"/>
    <w:rsid w:val="007E6718"/>
    <w:rsid w:val="007F2119"/>
    <w:rsid w:val="007F2B3E"/>
    <w:rsid w:val="00805241"/>
    <w:rsid w:val="0081199D"/>
    <w:rsid w:val="008123BC"/>
    <w:rsid w:val="00821D62"/>
    <w:rsid w:val="00822A23"/>
    <w:rsid w:val="00823166"/>
    <w:rsid w:val="0082448B"/>
    <w:rsid w:val="00827FD1"/>
    <w:rsid w:val="008339FA"/>
    <w:rsid w:val="008359F3"/>
    <w:rsid w:val="008404EC"/>
    <w:rsid w:val="00850264"/>
    <w:rsid w:val="0085051F"/>
    <w:rsid w:val="00850557"/>
    <w:rsid w:val="00854489"/>
    <w:rsid w:val="008577E2"/>
    <w:rsid w:val="00862D54"/>
    <w:rsid w:val="00864694"/>
    <w:rsid w:val="00866285"/>
    <w:rsid w:val="00871AB8"/>
    <w:rsid w:val="00872550"/>
    <w:rsid w:val="00876556"/>
    <w:rsid w:val="00877BED"/>
    <w:rsid w:val="00880F8B"/>
    <w:rsid w:val="008842F8"/>
    <w:rsid w:val="008870ED"/>
    <w:rsid w:val="0089148D"/>
    <w:rsid w:val="008A3076"/>
    <w:rsid w:val="008A4FA8"/>
    <w:rsid w:val="008A6527"/>
    <w:rsid w:val="008A6DBE"/>
    <w:rsid w:val="008A7D9C"/>
    <w:rsid w:val="008B1F20"/>
    <w:rsid w:val="008B3D66"/>
    <w:rsid w:val="008B7B73"/>
    <w:rsid w:val="008C28A3"/>
    <w:rsid w:val="008C4456"/>
    <w:rsid w:val="008C4D8A"/>
    <w:rsid w:val="008C73D1"/>
    <w:rsid w:val="008D01B9"/>
    <w:rsid w:val="008D7A4B"/>
    <w:rsid w:val="008E0180"/>
    <w:rsid w:val="008E41F5"/>
    <w:rsid w:val="008E52D3"/>
    <w:rsid w:val="008E7DA6"/>
    <w:rsid w:val="008F1458"/>
    <w:rsid w:val="008F5C97"/>
    <w:rsid w:val="008F7270"/>
    <w:rsid w:val="00900FA6"/>
    <w:rsid w:val="00902F40"/>
    <w:rsid w:val="0091036F"/>
    <w:rsid w:val="00913F64"/>
    <w:rsid w:val="00916433"/>
    <w:rsid w:val="0092308B"/>
    <w:rsid w:val="00925859"/>
    <w:rsid w:val="00926AE4"/>
    <w:rsid w:val="009270EF"/>
    <w:rsid w:val="0092740A"/>
    <w:rsid w:val="00934E4E"/>
    <w:rsid w:val="00936425"/>
    <w:rsid w:val="00937767"/>
    <w:rsid w:val="00947728"/>
    <w:rsid w:val="00950AA8"/>
    <w:rsid w:val="00950AC1"/>
    <w:rsid w:val="00952814"/>
    <w:rsid w:val="0095301A"/>
    <w:rsid w:val="00953B4C"/>
    <w:rsid w:val="009546DF"/>
    <w:rsid w:val="00955446"/>
    <w:rsid w:val="00967378"/>
    <w:rsid w:val="009730D4"/>
    <w:rsid w:val="00975A99"/>
    <w:rsid w:val="00981EA5"/>
    <w:rsid w:val="00985BAB"/>
    <w:rsid w:val="00986BC5"/>
    <w:rsid w:val="00987CD0"/>
    <w:rsid w:val="00993231"/>
    <w:rsid w:val="00993394"/>
    <w:rsid w:val="00994790"/>
    <w:rsid w:val="00996A20"/>
    <w:rsid w:val="009A5920"/>
    <w:rsid w:val="009B28AE"/>
    <w:rsid w:val="009B50BD"/>
    <w:rsid w:val="009C7657"/>
    <w:rsid w:val="009D1F07"/>
    <w:rsid w:val="009D29ED"/>
    <w:rsid w:val="009D41D0"/>
    <w:rsid w:val="009D7A61"/>
    <w:rsid w:val="009E4210"/>
    <w:rsid w:val="009E556B"/>
    <w:rsid w:val="009E737C"/>
    <w:rsid w:val="009F2DE4"/>
    <w:rsid w:val="009F3E60"/>
    <w:rsid w:val="009F4796"/>
    <w:rsid w:val="009F666A"/>
    <w:rsid w:val="00A035D0"/>
    <w:rsid w:val="00A03A60"/>
    <w:rsid w:val="00A03B0D"/>
    <w:rsid w:val="00A074E3"/>
    <w:rsid w:val="00A10009"/>
    <w:rsid w:val="00A1282D"/>
    <w:rsid w:val="00A12EA4"/>
    <w:rsid w:val="00A15257"/>
    <w:rsid w:val="00A16540"/>
    <w:rsid w:val="00A24A0A"/>
    <w:rsid w:val="00A309E8"/>
    <w:rsid w:val="00A4091F"/>
    <w:rsid w:val="00A47D08"/>
    <w:rsid w:val="00A5263A"/>
    <w:rsid w:val="00A54D37"/>
    <w:rsid w:val="00A56BE5"/>
    <w:rsid w:val="00A56F70"/>
    <w:rsid w:val="00A60D2A"/>
    <w:rsid w:val="00A6276B"/>
    <w:rsid w:val="00A63B92"/>
    <w:rsid w:val="00A65AF8"/>
    <w:rsid w:val="00A65D16"/>
    <w:rsid w:val="00A6749C"/>
    <w:rsid w:val="00A7013C"/>
    <w:rsid w:val="00A70416"/>
    <w:rsid w:val="00A75FD6"/>
    <w:rsid w:val="00A76C60"/>
    <w:rsid w:val="00A8130E"/>
    <w:rsid w:val="00A82D1E"/>
    <w:rsid w:val="00A8484D"/>
    <w:rsid w:val="00A95360"/>
    <w:rsid w:val="00A97074"/>
    <w:rsid w:val="00A9714F"/>
    <w:rsid w:val="00A97EBF"/>
    <w:rsid w:val="00AA5586"/>
    <w:rsid w:val="00AA6A0B"/>
    <w:rsid w:val="00AA6D55"/>
    <w:rsid w:val="00AB42B0"/>
    <w:rsid w:val="00AB5225"/>
    <w:rsid w:val="00AC0875"/>
    <w:rsid w:val="00AC1901"/>
    <w:rsid w:val="00AC7F49"/>
    <w:rsid w:val="00AD0F5E"/>
    <w:rsid w:val="00AD46AD"/>
    <w:rsid w:val="00AE0205"/>
    <w:rsid w:val="00AE1FC0"/>
    <w:rsid w:val="00AE251E"/>
    <w:rsid w:val="00AE41A5"/>
    <w:rsid w:val="00AE795A"/>
    <w:rsid w:val="00AF4BD4"/>
    <w:rsid w:val="00AF4FFF"/>
    <w:rsid w:val="00AF50DA"/>
    <w:rsid w:val="00B01B8B"/>
    <w:rsid w:val="00B01D20"/>
    <w:rsid w:val="00B032CD"/>
    <w:rsid w:val="00B070AF"/>
    <w:rsid w:val="00B15E9D"/>
    <w:rsid w:val="00B16CBB"/>
    <w:rsid w:val="00B20318"/>
    <w:rsid w:val="00B21CDB"/>
    <w:rsid w:val="00B23A9F"/>
    <w:rsid w:val="00B2699A"/>
    <w:rsid w:val="00B26D5A"/>
    <w:rsid w:val="00B31391"/>
    <w:rsid w:val="00B42470"/>
    <w:rsid w:val="00B44AAB"/>
    <w:rsid w:val="00B479C4"/>
    <w:rsid w:val="00B5055F"/>
    <w:rsid w:val="00B5278D"/>
    <w:rsid w:val="00B56717"/>
    <w:rsid w:val="00B610A2"/>
    <w:rsid w:val="00B63D72"/>
    <w:rsid w:val="00B66E8A"/>
    <w:rsid w:val="00B671C4"/>
    <w:rsid w:val="00B71EB7"/>
    <w:rsid w:val="00B7407C"/>
    <w:rsid w:val="00B74772"/>
    <w:rsid w:val="00B7634C"/>
    <w:rsid w:val="00B8766D"/>
    <w:rsid w:val="00B91DFB"/>
    <w:rsid w:val="00B93706"/>
    <w:rsid w:val="00B9452F"/>
    <w:rsid w:val="00BA5E25"/>
    <w:rsid w:val="00BA6EB4"/>
    <w:rsid w:val="00BA7B87"/>
    <w:rsid w:val="00BB1806"/>
    <w:rsid w:val="00BB72D5"/>
    <w:rsid w:val="00BC5E28"/>
    <w:rsid w:val="00BC7EBD"/>
    <w:rsid w:val="00BD3DE8"/>
    <w:rsid w:val="00BD52EA"/>
    <w:rsid w:val="00BD5E85"/>
    <w:rsid w:val="00BE0374"/>
    <w:rsid w:val="00BE06CB"/>
    <w:rsid w:val="00BE070E"/>
    <w:rsid w:val="00BE23DC"/>
    <w:rsid w:val="00BF295F"/>
    <w:rsid w:val="00BF4E38"/>
    <w:rsid w:val="00BF5884"/>
    <w:rsid w:val="00C0191C"/>
    <w:rsid w:val="00C029C7"/>
    <w:rsid w:val="00C12D9C"/>
    <w:rsid w:val="00C13BFB"/>
    <w:rsid w:val="00C20094"/>
    <w:rsid w:val="00C209DA"/>
    <w:rsid w:val="00C22DE8"/>
    <w:rsid w:val="00C271D4"/>
    <w:rsid w:val="00C30327"/>
    <w:rsid w:val="00C330C1"/>
    <w:rsid w:val="00C4135D"/>
    <w:rsid w:val="00C41F7C"/>
    <w:rsid w:val="00C51082"/>
    <w:rsid w:val="00C53D65"/>
    <w:rsid w:val="00C547A2"/>
    <w:rsid w:val="00C548E5"/>
    <w:rsid w:val="00C54BC2"/>
    <w:rsid w:val="00C569EC"/>
    <w:rsid w:val="00C57C35"/>
    <w:rsid w:val="00C60AE8"/>
    <w:rsid w:val="00C60C5E"/>
    <w:rsid w:val="00C60DAA"/>
    <w:rsid w:val="00C63FFE"/>
    <w:rsid w:val="00C64C03"/>
    <w:rsid w:val="00C802B0"/>
    <w:rsid w:val="00C80B7C"/>
    <w:rsid w:val="00C80D9F"/>
    <w:rsid w:val="00C81B9B"/>
    <w:rsid w:val="00C96989"/>
    <w:rsid w:val="00C96BE8"/>
    <w:rsid w:val="00CA012D"/>
    <w:rsid w:val="00CA45BC"/>
    <w:rsid w:val="00CA6002"/>
    <w:rsid w:val="00CB087E"/>
    <w:rsid w:val="00CB36EA"/>
    <w:rsid w:val="00CC0706"/>
    <w:rsid w:val="00CC2E45"/>
    <w:rsid w:val="00CC41F8"/>
    <w:rsid w:val="00CC55E8"/>
    <w:rsid w:val="00CC66A8"/>
    <w:rsid w:val="00CD3790"/>
    <w:rsid w:val="00CD684D"/>
    <w:rsid w:val="00CD6BA1"/>
    <w:rsid w:val="00CD7B02"/>
    <w:rsid w:val="00CE15C0"/>
    <w:rsid w:val="00CE3D7F"/>
    <w:rsid w:val="00CF0EA5"/>
    <w:rsid w:val="00CF3082"/>
    <w:rsid w:val="00CF5163"/>
    <w:rsid w:val="00CF583A"/>
    <w:rsid w:val="00CF6A3C"/>
    <w:rsid w:val="00D02BC9"/>
    <w:rsid w:val="00D04A24"/>
    <w:rsid w:val="00D10663"/>
    <w:rsid w:val="00D1092A"/>
    <w:rsid w:val="00D1267D"/>
    <w:rsid w:val="00D127AB"/>
    <w:rsid w:val="00D1287C"/>
    <w:rsid w:val="00D312D0"/>
    <w:rsid w:val="00D3266C"/>
    <w:rsid w:val="00D32EAC"/>
    <w:rsid w:val="00D37ADA"/>
    <w:rsid w:val="00D437BC"/>
    <w:rsid w:val="00D46669"/>
    <w:rsid w:val="00D46796"/>
    <w:rsid w:val="00D47A9A"/>
    <w:rsid w:val="00D50FB6"/>
    <w:rsid w:val="00D518C3"/>
    <w:rsid w:val="00D5224F"/>
    <w:rsid w:val="00D571DD"/>
    <w:rsid w:val="00D6284E"/>
    <w:rsid w:val="00D640CC"/>
    <w:rsid w:val="00D70147"/>
    <w:rsid w:val="00D75DAC"/>
    <w:rsid w:val="00D84D17"/>
    <w:rsid w:val="00D91F70"/>
    <w:rsid w:val="00DA08C3"/>
    <w:rsid w:val="00DA3A8D"/>
    <w:rsid w:val="00DA3E01"/>
    <w:rsid w:val="00DA4766"/>
    <w:rsid w:val="00DA7389"/>
    <w:rsid w:val="00DB2A44"/>
    <w:rsid w:val="00DB428D"/>
    <w:rsid w:val="00DC4E31"/>
    <w:rsid w:val="00DC6F3C"/>
    <w:rsid w:val="00DD21A0"/>
    <w:rsid w:val="00DD525D"/>
    <w:rsid w:val="00DE5994"/>
    <w:rsid w:val="00DE7177"/>
    <w:rsid w:val="00DF29FB"/>
    <w:rsid w:val="00DF32D2"/>
    <w:rsid w:val="00DF5571"/>
    <w:rsid w:val="00DF67F3"/>
    <w:rsid w:val="00E06DAA"/>
    <w:rsid w:val="00E13B72"/>
    <w:rsid w:val="00E13C5B"/>
    <w:rsid w:val="00E1579C"/>
    <w:rsid w:val="00E1606D"/>
    <w:rsid w:val="00E166A7"/>
    <w:rsid w:val="00E20969"/>
    <w:rsid w:val="00E23CAA"/>
    <w:rsid w:val="00E244F7"/>
    <w:rsid w:val="00E24843"/>
    <w:rsid w:val="00E24CDE"/>
    <w:rsid w:val="00E33DA9"/>
    <w:rsid w:val="00E371A3"/>
    <w:rsid w:val="00E40F44"/>
    <w:rsid w:val="00E425F3"/>
    <w:rsid w:val="00E433D5"/>
    <w:rsid w:val="00E4405A"/>
    <w:rsid w:val="00E44FA4"/>
    <w:rsid w:val="00E45C7D"/>
    <w:rsid w:val="00E45D34"/>
    <w:rsid w:val="00E61981"/>
    <w:rsid w:val="00E62BCF"/>
    <w:rsid w:val="00E64FE3"/>
    <w:rsid w:val="00E6525F"/>
    <w:rsid w:val="00E72C55"/>
    <w:rsid w:val="00E73A56"/>
    <w:rsid w:val="00E82461"/>
    <w:rsid w:val="00E834F2"/>
    <w:rsid w:val="00E83D52"/>
    <w:rsid w:val="00E87B96"/>
    <w:rsid w:val="00E912FA"/>
    <w:rsid w:val="00EA0D80"/>
    <w:rsid w:val="00EA31FC"/>
    <w:rsid w:val="00EA4551"/>
    <w:rsid w:val="00EA6591"/>
    <w:rsid w:val="00EB0DFB"/>
    <w:rsid w:val="00EC2943"/>
    <w:rsid w:val="00ED027A"/>
    <w:rsid w:val="00ED0880"/>
    <w:rsid w:val="00EE10D4"/>
    <w:rsid w:val="00EE64AD"/>
    <w:rsid w:val="00EE7CD8"/>
    <w:rsid w:val="00EF3119"/>
    <w:rsid w:val="00F06FE4"/>
    <w:rsid w:val="00F10B54"/>
    <w:rsid w:val="00F15973"/>
    <w:rsid w:val="00F16501"/>
    <w:rsid w:val="00F16A21"/>
    <w:rsid w:val="00F23F45"/>
    <w:rsid w:val="00F253C6"/>
    <w:rsid w:val="00F25613"/>
    <w:rsid w:val="00F2616A"/>
    <w:rsid w:val="00F26AC9"/>
    <w:rsid w:val="00F32524"/>
    <w:rsid w:val="00F33B3A"/>
    <w:rsid w:val="00F37B26"/>
    <w:rsid w:val="00F40E5B"/>
    <w:rsid w:val="00F47300"/>
    <w:rsid w:val="00F5237A"/>
    <w:rsid w:val="00F55543"/>
    <w:rsid w:val="00F559D7"/>
    <w:rsid w:val="00F641BE"/>
    <w:rsid w:val="00F64CD0"/>
    <w:rsid w:val="00F66DED"/>
    <w:rsid w:val="00F71CD4"/>
    <w:rsid w:val="00F73F7A"/>
    <w:rsid w:val="00F763EE"/>
    <w:rsid w:val="00F76A01"/>
    <w:rsid w:val="00F77622"/>
    <w:rsid w:val="00F83116"/>
    <w:rsid w:val="00F835FD"/>
    <w:rsid w:val="00F90ACD"/>
    <w:rsid w:val="00F9262C"/>
    <w:rsid w:val="00F92B8C"/>
    <w:rsid w:val="00F92F9A"/>
    <w:rsid w:val="00F96AB4"/>
    <w:rsid w:val="00FA129E"/>
    <w:rsid w:val="00FA4109"/>
    <w:rsid w:val="00FA4D49"/>
    <w:rsid w:val="00FA617B"/>
    <w:rsid w:val="00FB0906"/>
    <w:rsid w:val="00FB16CC"/>
    <w:rsid w:val="00FB1EF5"/>
    <w:rsid w:val="00FB237A"/>
    <w:rsid w:val="00FB3B84"/>
    <w:rsid w:val="00FB6294"/>
    <w:rsid w:val="00FB6F19"/>
    <w:rsid w:val="00FB7A21"/>
    <w:rsid w:val="00FC34F1"/>
    <w:rsid w:val="00FC381C"/>
    <w:rsid w:val="00FC65C5"/>
    <w:rsid w:val="00FE3867"/>
    <w:rsid w:val="00FE6512"/>
    <w:rsid w:val="00FE6A80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C5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0063-384B-4011-B524-528577CF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emmafulham@outlook.com</cp:lastModifiedBy>
  <cp:revision>2</cp:revision>
  <cp:lastPrinted>2022-09-13T12:44:00Z</cp:lastPrinted>
  <dcterms:created xsi:type="dcterms:W3CDTF">2022-09-13T12:44:00Z</dcterms:created>
  <dcterms:modified xsi:type="dcterms:W3CDTF">2022-09-13T12:44:00Z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d3885c-1f56-40e3-8399-6e8073bd5146_Enabled">
    <vt:lpwstr>true</vt:lpwstr>
  </property>
  <property fmtid="{D5CDD505-2E9C-101B-9397-08002B2CF9AE}" pid="3" name="MSIP_Label_15d3885c-1f56-40e3-8399-6e8073bd5146_SetDate">
    <vt:lpwstr>2021-05-10T10:57:38Z</vt:lpwstr>
  </property>
  <property fmtid="{D5CDD505-2E9C-101B-9397-08002B2CF9AE}" pid="4" name="MSIP_Label_15d3885c-1f56-40e3-8399-6e8073bd5146_Method">
    <vt:lpwstr>Privileged</vt:lpwstr>
  </property>
  <property fmtid="{D5CDD505-2E9C-101B-9397-08002B2CF9AE}" pid="5" name="MSIP_Label_15d3885c-1f56-40e3-8399-6e8073bd5146_Name">
    <vt:lpwstr>15d3885c-1f56-40e3-8399-6e8073bd5146</vt:lpwstr>
  </property>
  <property fmtid="{D5CDD505-2E9C-101B-9397-08002B2CF9AE}" pid="6" name="MSIP_Label_15d3885c-1f56-40e3-8399-6e8073bd5146_SiteId">
    <vt:lpwstr>ea80952e-a476-42d4-aaf4-5457852b0f7e</vt:lpwstr>
  </property>
  <property fmtid="{D5CDD505-2E9C-101B-9397-08002B2CF9AE}" pid="7" name="MSIP_Label_15d3885c-1f56-40e3-8399-6e8073bd5146_ActionId">
    <vt:lpwstr>5d38c724-c6a9-4271-9816-5e6deb04515c</vt:lpwstr>
  </property>
  <property fmtid="{D5CDD505-2E9C-101B-9397-08002B2CF9AE}" pid="8" name="MSIP_Label_15d3885c-1f56-40e3-8399-6e8073bd5146_ContentBits">
    <vt:lpwstr>0</vt:lpwstr>
  </property>
</Properties>
</file>